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94CD6C" w14:textId="77777777" w:rsidR="00000000" w:rsidRDefault="00000000">
      <w:pPr>
        <w:rPr>
          <w:lang w:val="en-GB"/>
        </w:rPr>
      </w:pPr>
    </w:p>
    <w:p w14:paraId="5D999B19" w14:textId="77777777" w:rsidR="00CC5639" w:rsidRDefault="00CC5639">
      <w:pPr>
        <w:rPr>
          <w:lang w:val="en-GB"/>
        </w:rPr>
      </w:pPr>
      <w:r>
        <w:rPr>
          <w:lang w:val="en-GB"/>
        </w:rPr>
        <w:t xml:space="preserve">Amber Valley School Sport Partnership Risk Assessment </w:t>
      </w:r>
    </w:p>
    <w:p w14:paraId="68DFF974" w14:textId="77777777" w:rsidR="00CC5639" w:rsidRDefault="00CC5639">
      <w:pPr>
        <w:rPr>
          <w:lang w:val="en-GB"/>
        </w:rPr>
      </w:pPr>
    </w:p>
    <w:tbl>
      <w:tblPr>
        <w:tblStyle w:val="TableGrid"/>
        <w:tblW w:w="0" w:type="auto"/>
        <w:tblLook w:val="04A0" w:firstRow="1" w:lastRow="0" w:firstColumn="1" w:lastColumn="0" w:noHBand="0" w:noVBand="1"/>
      </w:tblPr>
      <w:tblGrid>
        <w:gridCol w:w="1447"/>
        <w:gridCol w:w="12503"/>
      </w:tblGrid>
      <w:tr w:rsidR="00CC5639" w14:paraId="77F856A8" w14:textId="77777777" w:rsidTr="00CC5639">
        <w:tc>
          <w:tcPr>
            <w:tcW w:w="1447" w:type="dxa"/>
          </w:tcPr>
          <w:p w14:paraId="7371BC24" w14:textId="77777777" w:rsidR="00CC5639" w:rsidRDefault="00CC5639">
            <w:pPr>
              <w:rPr>
                <w:lang w:val="en-GB"/>
              </w:rPr>
            </w:pPr>
            <w:r>
              <w:rPr>
                <w:lang w:val="en-GB"/>
              </w:rPr>
              <w:t xml:space="preserve">Activity </w:t>
            </w:r>
          </w:p>
        </w:tc>
        <w:tc>
          <w:tcPr>
            <w:tcW w:w="12503" w:type="dxa"/>
          </w:tcPr>
          <w:p w14:paraId="0B0272BC" w14:textId="568752A3" w:rsidR="00D31929" w:rsidRDefault="00F93011">
            <w:pPr>
              <w:rPr>
                <w:lang w:val="en-GB"/>
              </w:rPr>
            </w:pPr>
            <w:r>
              <w:rPr>
                <w:lang w:val="en-GB"/>
              </w:rPr>
              <w:t>Ozzy’s Obstacle Course</w:t>
            </w:r>
          </w:p>
        </w:tc>
      </w:tr>
      <w:tr w:rsidR="00CC5639" w14:paraId="7414BA98" w14:textId="77777777" w:rsidTr="00CC5639">
        <w:tc>
          <w:tcPr>
            <w:tcW w:w="1447" w:type="dxa"/>
          </w:tcPr>
          <w:p w14:paraId="0D216C5C" w14:textId="77777777" w:rsidR="00CC5639" w:rsidRDefault="00CC5639">
            <w:pPr>
              <w:rPr>
                <w:lang w:val="en-GB"/>
              </w:rPr>
            </w:pPr>
            <w:r>
              <w:rPr>
                <w:lang w:val="en-GB"/>
              </w:rPr>
              <w:t xml:space="preserve">Reviewed </w:t>
            </w:r>
          </w:p>
        </w:tc>
        <w:tc>
          <w:tcPr>
            <w:tcW w:w="12503" w:type="dxa"/>
          </w:tcPr>
          <w:p w14:paraId="7526FF15" w14:textId="0E1AFF25" w:rsidR="00D31929" w:rsidRDefault="008C0E67">
            <w:pPr>
              <w:rPr>
                <w:lang w:val="en-GB"/>
              </w:rPr>
            </w:pPr>
            <w:r>
              <w:rPr>
                <w:lang w:val="en-GB"/>
              </w:rPr>
              <w:t xml:space="preserve">Annually – September </w:t>
            </w:r>
          </w:p>
        </w:tc>
      </w:tr>
    </w:tbl>
    <w:p w14:paraId="5A473DB2" w14:textId="77777777" w:rsidR="00CC5639" w:rsidRDefault="00CC5639">
      <w:pPr>
        <w:rPr>
          <w:lang w:val="en-GB"/>
        </w:rPr>
      </w:pPr>
    </w:p>
    <w:p w14:paraId="7A16C5D4" w14:textId="77777777" w:rsidR="00CC5639" w:rsidRDefault="00CC5639">
      <w:pPr>
        <w:rPr>
          <w:lang w:val="en-GB"/>
        </w:rPr>
      </w:pPr>
    </w:p>
    <w:tbl>
      <w:tblPr>
        <w:tblStyle w:val="TableGrid"/>
        <w:tblW w:w="0" w:type="auto"/>
        <w:tblLook w:val="04A0" w:firstRow="1" w:lastRow="0" w:firstColumn="1" w:lastColumn="0" w:noHBand="0" w:noVBand="1"/>
      </w:tblPr>
      <w:tblGrid>
        <w:gridCol w:w="1555"/>
        <w:gridCol w:w="12395"/>
      </w:tblGrid>
      <w:tr w:rsidR="00CC5639" w14:paraId="4AF33666" w14:textId="77777777" w:rsidTr="00CC5639">
        <w:trPr>
          <w:trHeight w:val="255"/>
        </w:trPr>
        <w:tc>
          <w:tcPr>
            <w:tcW w:w="1555" w:type="dxa"/>
          </w:tcPr>
          <w:p w14:paraId="56B052FF" w14:textId="77777777" w:rsidR="00CC5639" w:rsidRDefault="00CC5639" w:rsidP="00CC5639">
            <w:pPr>
              <w:rPr>
                <w:lang w:val="en-GB"/>
              </w:rPr>
            </w:pPr>
            <w:r>
              <w:rPr>
                <w:lang w:val="en-GB"/>
              </w:rPr>
              <w:t xml:space="preserve">Risk of Injury </w:t>
            </w:r>
          </w:p>
          <w:p w14:paraId="456CD994" w14:textId="77777777" w:rsidR="00CC5639" w:rsidRDefault="00CC5639">
            <w:pPr>
              <w:rPr>
                <w:lang w:val="en-GB"/>
              </w:rPr>
            </w:pPr>
          </w:p>
        </w:tc>
        <w:tc>
          <w:tcPr>
            <w:tcW w:w="12395" w:type="dxa"/>
          </w:tcPr>
          <w:p w14:paraId="7BE3CD8A" w14:textId="77777777" w:rsidR="00CC5639" w:rsidRDefault="00CC5639">
            <w:pPr>
              <w:rPr>
                <w:lang w:val="en-GB"/>
              </w:rPr>
            </w:pPr>
            <w:r>
              <w:rPr>
                <w:lang w:val="en-GB"/>
              </w:rPr>
              <w:t xml:space="preserve">Low Risk – No real medical attention required such as slight graze </w:t>
            </w:r>
          </w:p>
          <w:p w14:paraId="6D5131F9" w14:textId="77777777" w:rsidR="00CC5639" w:rsidRDefault="00CC5639">
            <w:pPr>
              <w:rPr>
                <w:lang w:val="en-GB"/>
              </w:rPr>
            </w:pPr>
            <w:r>
              <w:rPr>
                <w:lang w:val="en-GB"/>
              </w:rPr>
              <w:t xml:space="preserve">Medium Low Risk – Need for some assistance, athlete able to continue but may need something such as ice pack for relief </w:t>
            </w:r>
          </w:p>
          <w:p w14:paraId="5EF70DA0" w14:textId="77777777" w:rsidR="00CC5639" w:rsidRDefault="00CC5639">
            <w:pPr>
              <w:rPr>
                <w:lang w:val="en-GB"/>
              </w:rPr>
            </w:pPr>
            <w:r>
              <w:rPr>
                <w:lang w:val="en-GB"/>
              </w:rPr>
              <w:t xml:space="preserve">Medium Risk – When an athlete requires more than ice treatment such as first aid equipment required for any cuts and bruises and if in a centre trained site </w:t>
            </w:r>
            <w:proofErr w:type="spellStart"/>
            <w:r>
              <w:rPr>
                <w:lang w:val="en-GB"/>
              </w:rPr>
              <w:t>site</w:t>
            </w:r>
            <w:proofErr w:type="spellEnd"/>
            <w:r>
              <w:rPr>
                <w:lang w:val="en-GB"/>
              </w:rPr>
              <w:t xml:space="preserve"> called </w:t>
            </w:r>
          </w:p>
          <w:p w14:paraId="46D289D1" w14:textId="77777777" w:rsidR="00CC5639" w:rsidRDefault="00CC5639">
            <w:pPr>
              <w:rPr>
                <w:lang w:val="en-GB"/>
              </w:rPr>
            </w:pPr>
            <w:r>
              <w:rPr>
                <w:lang w:val="en-GB"/>
              </w:rPr>
              <w:t xml:space="preserve">High Risk – Need for external first aid such as ambulance services </w:t>
            </w:r>
          </w:p>
          <w:p w14:paraId="15FDF6D6" w14:textId="77777777" w:rsidR="00CC5639" w:rsidRDefault="00CC5639">
            <w:pPr>
              <w:rPr>
                <w:lang w:val="en-GB"/>
              </w:rPr>
            </w:pPr>
          </w:p>
        </w:tc>
      </w:tr>
    </w:tbl>
    <w:p w14:paraId="6F7ACBE8" w14:textId="77777777" w:rsidR="00CC5639" w:rsidRDefault="00CC5639">
      <w:pPr>
        <w:rPr>
          <w:lang w:val="en-GB"/>
        </w:rPr>
      </w:pPr>
    </w:p>
    <w:tbl>
      <w:tblPr>
        <w:tblStyle w:val="TableGrid"/>
        <w:tblW w:w="0" w:type="auto"/>
        <w:tblLook w:val="04A0" w:firstRow="1" w:lastRow="0" w:firstColumn="1" w:lastColumn="0" w:noHBand="0" w:noVBand="1"/>
      </w:tblPr>
      <w:tblGrid>
        <w:gridCol w:w="1555"/>
        <w:gridCol w:w="12395"/>
      </w:tblGrid>
      <w:tr w:rsidR="000B69C0" w14:paraId="320E1CAF" w14:textId="77777777" w:rsidTr="000B69C0">
        <w:tc>
          <w:tcPr>
            <w:tcW w:w="1555" w:type="dxa"/>
          </w:tcPr>
          <w:p w14:paraId="54ED6FDA" w14:textId="77777777" w:rsidR="000B69C0" w:rsidRDefault="000B69C0">
            <w:pPr>
              <w:rPr>
                <w:lang w:val="en-GB"/>
              </w:rPr>
            </w:pPr>
            <w:r>
              <w:rPr>
                <w:lang w:val="en-GB"/>
              </w:rPr>
              <w:t xml:space="preserve">Note to schools </w:t>
            </w:r>
          </w:p>
        </w:tc>
        <w:tc>
          <w:tcPr>
            <w:tcW w:w="12395" w:type="dxa"/>
          </w:tcPr>
          <w:p w14:paraId="33E8DFAE" w14:textId="77777777" w:rsidR="00AD22AE" w:rsidRDefault="000B69C0" w:rsidP="00AD22AE">
            <w:pPr>
              <w:rPr>
                <w:lang w:val="en-GB"/>
              </w:rPr>
            </w:pPr>
            <w:r>
              <w:rPr>
                <w:lang w:val="en-GB"/>
              </w:rPr>
              <w:t xml:space="preserve">Whilst the AVSSP aim to ensure that facilities and </w:t>
            </w:r>
            <w:r w:rsidR="00AD22AE">
              <w:rPr>
                <w:lang w:val="en-GB"/>
              </w:rPr>
              <w:t>activi</w:t>
            </w:r>
            <w:r>
              <w:rPr>
                <w:lang w:val="en-GB"/>
              </w:rPr>
              <w:t>t</w:t>
            </w:r>
            <w:r w:rsidR="00AD22AE">
              <w:rPr>
                <w:lang w:val="en-GB"/>
              </w:rPr>
              <w:t>i</w:t>
            </w:r>
            <w:r>
              <w:rPr>
                <w:lang w:val="en-GB"/>
              </w:rPr>
              <w:t xml:space="preserve">es are safe and appropriate to ensure that all athletes leave the competition / event / day </w:t>
            </w:r>
            <w:r w:rsidR="00AD22AE">
              <w:rPr>
                <w:lang w:val="en-GB"/>
              </w:rPr>
              <w:t>safely</w:t>
            </w:r>
            <w:r>
              <w:rPr>
                <w:lang w:val="en-GB"/>
              </w:rPr>
              <w:t xml:space="preserve"> it is </w:t>
            </w:r>
            <w:r w:rsidR="00AD22AE">
              <w:rPr>
                <w:lang w:val="en-GB"/>
              </w:rPr>
              <w:t xml:space="preserve">the RESPONSIBILITY OF THE SCHOOL to ensure that all children remain in their care and practice safely whilst in attendance. </w:t>
            </w:r>
          </w:p>
          <w:p w14:paraId="07D9D5C1" w14:textId="77777777" w:rsidR="00AD22AE" w:rsidRDefault="00AD22AE" w:rsidP="00AD22AE">
            <w:pPr>
              <w:rPr>
                <w:lang w:val="en-GB"/>
              </w:rPr>
            </w:pPr>
          </w:p>
          <w:p w14:paraId="4AEA01CA" w14:textId="6B459C1C" w:rsidR="00AD22AE" w:rsidRDefault="00AD22AE" w:rsidP="00AD22AE">
            <w:pPr>
              <w:rPr>
                <w:lang w:val="en-GB"/>
              </w:rPr>
            </w:pPr>
            <w:r>
              <w:rPr>
                <w:lang w:val="en-GB"/>
              </w:rPr>
              <w:t xml:space="preserve">A school responsibility will include the following which isn’t an exhaustive list; - toilet runs, safe practice when </w:t>
            </w:r>
            <w:proofErr w:type="gramStart"/>
            <w:r>
              <w:rPr>
                <w:lang w:val="en-GB"/>
              </w:rPr>
              <w:t>non participating</w:t>
            </w:r>
            <w:proofErr w:type="gramEnd"/>
            <w:r>
              <w:rPr>
                <w:lang w:val="en-GB"/>
              </w:rPr>
              <w:t>, signing in and</w:t>
            </w:r>
            <w:r w:rsidR="0044271A">
              <w:rPr>
                <w:lang w:val="en-GB"/>
              </w:rPr>
              <w:t xml:space="preserve"> out, photo and medical consent</w:t>
            </w:r>
            <w:r>
              <w:rPr>
                <w:lang w:val="en-GB"/>
              </w:rPr>
              <w:t xml:space="preserve">, appropriate clothing and safety equipment such as shin guards. </w:t>
            </w:r>
          </w:p>
          <w:p w14:paraId="0E537076" w14:textId="77777777" w:rsidR="00AD22AE" w:rsidRDefault="00AD22AE" w:rsidP="00AD22AE">
            <w:pPr>
              <w:rPr>
                <w:lang w:val="en-GB"/>
              </w:rPr>
            </w:pPr>
          </w:p>
        </w:tc>
      </w:tr>
    </w:tbl>
    <w:p w14:paraId="626F39CB" w14:textId="77777777" w:rsidR="000B69C0" w:rsidRDefault="000B69C0">
      <w:pPr>
        <w:rPr>
          <w:lang w:val="en-GB"/>
        </w:rPr>
      </w:pPr>
    </w:p>
    <w:p w14:paraId="600900E1" w14:textId="77777777" w:rsidR="000B69C0" w:rsidRDefault="000B69C0">
      <w:pPr>
        <w:rPr>
          <w:lang w:val="en-GB"/>
        </w:rPr>
      </w:pPr>
    </w:p>
    <w:p w14:paraId="5473934D" w14:textId="77777777" w:rsidR="000B69C0" w:rsidRDefault="000B69C0">
      <w:pPr>
        <w:rPr>
          <w:lang w:val="en-GB"/>
        </w:rPr>
      </w:pPr>
    </w:p>
    <w:tbl>
      <w:tblPr>
        <w:tblStyle w:val="TableGrid"/>
        <w:tblW w:w="13950" w:type="dxa"/>
        <w:tblLook w:val="04A0" w:firstRow="1" w:lastRow="0" w:firstColumn="1" w:lastColumn="0" w:noHBand="0" w:noVBand="1"/>
      </w:tblPr>
      <w:tblGrid>
        <w:gridCol w:w="2458"/>
        <w:gridCol w:w="1291"/>
        <w:gridCol w:w="1199"/>
        <w:gridCol w:w="7380"/>
        <w:gridCol w:w="1622"/>
      </w:tblGrid>
      <w:tr w:rsidR="000E1D80" w14:paraId="722B82FD" w14:textId="77777777" w:rsidTr="000E1D80">
        <w:tc>
          <w:tcPr>
            <w:tcW w:w="2458" w:type="dxa"/>
          </w:tcPr>
          <w:p w14:paraId="70E6C976" w14:textId="77777777" w:rsidR="000E1D80" w:rsidRDefault="000E1D80">
            <w:pPr>
              <w:rPr>
                <w:lang w:val="en-GB"/>
              </w:rPr>
            </w:pPr>
            <w:r>
              <w:rPr>
                <w:lang w:val="en-GB"/>
              </w:rPr>
              <w:t xml:space="preserve">Hazard </w:t>
            </w:r>
          </w:p>
        </w:tc>
        <w:tc>
          <w:tcPr>
            <w:tcW w:w="1291" w:type="dxa"/>
          </w:tcPr>
          <w:p w14:paraId="60CBA18F" w14:textId="77777777" w:rsidR="000E1D80" w:rsidRDefault="000E1D80">
            <w:pPr>
              <w:rPr>
                <w:lang w:val="en-GB"/>
              </w:rPr>
            </w:pPr>
            <w:r>
              <w:rPr>
                <w:lang w:val="en-GB"/>
              </w:rPr>
              <w:t xml:space="preserve">Likelihood </w:t>
            </w:r>
          </w:p>
          <w:p w14:paraId="7F01E827" w14:textId="77777777" w:rsidR="000E1D80" w:rsidRDefault="000E1D80">
            <w:pPr>
              <w:rPr>
                <w:lang w:val="en-GB"/>
              </w:rPr>
            </w:pPr>
            <w:r>
              <w:rPr>
                <w:lang w:val="en-GB"/>
              </w:rPr>
              <w:t>1 Low – 10 High</w:t>
            </w:r>
          </w:p>
        </w:tc>
        <w:tc>
          <w:tcPr>
            <w:tcW w:w="1199" w:type="dxa"/>
          </w:tcPr>
          <w:p w14:paraId="07340E04" w14:textId="77777777" w:rsidR="000E1D80" w:rsidRDefault="000E1D80">
            <w:pPr>
              <w:rPr>
                <w:lang w:val="en-GB"/>
              </w:rPr>
            </w:pPr>
            <w:r>
              <w:rPr>
                <w:lang w:val="en-GB"/>
              </w:rPr>
              <w:t xml:space="preserve">Risk of Injury </w:t>
            </w:r>
          </w:p>
        </w:tc>
        <w:tc>
          <w:tcPr>
            <w:tcW w:w="7380" w:type="dxa"/>
          </w:tcPr>
          <w:p w14:paraId="14C2CBDD" w14:textId="46A6A255" w:rsidR="000E1D80" w:rsidRDefault="000E1D80">
            <w:pPr>
              <w:rPr>
                <w:lang w:val="en-GB"/>
              </w:rPr>
            </w:pPr>
            <w:r>
              <w:rPr>
                <w:lang w:val="en-GB"/>
              </w:rPr>
              <w:t xml:space="preserve">Control Measures </w:t>
            </w:r>
          </w:p>
        </w:tc>
        <w:tc>
          <w:tcPr>
            <w:tcW w:w="1622" w:type="dxa"/>
          </w:tcPr>
          <w:p w14:paraId="730A6E04" w14:textId="049530C3" w:rsidR="000E1D80" w:rsidRPr="000E1D80" w:rsidRDefault="000E1D80" w:rsidP="000E1D80">
            <w:pPr>
              <w:rPr>
                <w:sz w:val="16"/>
                <w:szCs w:val="16"/>
                <w:lang w:val="en-GB"/>
              </w:rPr>
            </w:pPr>
            <w:r w:rsidRPr="000E1D80">
              <w:rPr>
                <w:sz w:val="16"/>
                <w:szCs w:val="16"/>
                <w:lang w:val="en-GB"/>
              </w:rPr>
              <w:t>Last know occurrence / expected number in last 12 months</w:t>
            </w:r>
          </w:p>
        </w:tc>
      </w:tr>
      <w:tr w:rsidR="000E1D80" w14:paraId="1E6B274A" w14:textId="77777777" w:rsidTr="000E1D80">
        <w:tc>
          <w:tcPr>
            <w:tcW w:w="2458" w:type="dxa"/>
          </w:tcPr>
          <w:p w14:paraId="0A4D27B6" w14:textId="77777777" w:rsidR="000E1D80" w:rsidRDefault="000E1D80">
            <w:pPr>
              <w:rPr>
                <w:lang w:val="en-GB"/>
              </w:rPr>
            </w:pPr>
            <w:r>
              <w:rPr>
                <w:lang w:val="en-GB"/>
              </w:rPr>
              <w:t xml:space="preserve">Students accessing the centre, trip or fall </w:t>
            </w:r>
            <w:r>
              <w:rPr>
                <w:lang w:val="en-GB"/>
              </w:rPr>
              <w:lastRenderedPageBreak/>
              <w:t xml:space="preserve">when making their way to the centre. </w:t>
            </w:r>
          </w:p>
        </w:tc>
        <w:tc>
          <w:tcPr>
            <w:tcW w:w="1291" w:type="dxa"/>
          </w:tcPr>
          <w:p w14:paraId="4CF93813" w14:textId="5C8B6B0F" w:rsidR="000E1D80" w:rsidRDefault="000E1D80">
            <w:pPr>
              <w:rPr>
                <w:lang w:val="en-GB"/>
              </w:rPr>
            </w:pPr>
            <w:r>
              <w:rPr>
                <w:lang w:val="en-GB"/>
              </w:rPr>
              <w:lastRenderedPageBreak/>
              <w:t xml:space="preserve">2 / 10 </w:t>
            </w:r>
          </w:p>
        </w:tc>
        <w:tc>
          <w:tcPr>
            <w:tcW w:w="1199" w:type="dxa"/>
          </w:tcPr>
          <w:p w14:paraId="0FE90B45" w14:textId="77777777" w:rsidR="000E1D80" w:rsidRDefault="000E1D80">
            <w:pPr>
              <w:rPr>
                <w:lang w:val="en-GB"/>
              </w:rPr>
            </w:pPr>
            <w:r>
              <w:rPr>
                <w:lang w:val="en-GB"/>
              </w:rPr>
              <w:t>LR</w:t>
            </w:r>
          </w:p>
        </w:tc>
        <w:tc>
          <w:tcPr>
            <w:tcW w:w="7380" w:type="dxa"/>
          </w:tcPr>
          <w:p w14:paraId="5BEA0063" w14:textId="01AE6149" w:rsidR="000E1D80" w:rsidRDefault="000E1D80">
            <w:pPr>
              <w:rPr>
                <w:lang w:val="en-GB"/>
              </w:rPr>
            </w:pPr>
            <w:r>
              <w:rPr>
                <w:lang w:val="en-GB"/>
              </w:rPr>
              <w:t xml:space="preserve">Students are to be with the </w:t>
            </w:r>
            <w:proofErr w:type="gramStart"/>
            <w:r>
              <w:rPr>
                <w:lang w:val="en-GB"/>
              </w:rPr>
              <w:t>school teacher</w:t>
            </w:r>
            <w:proofErr w:type="gramEnd"/>
            <w:r>
              <w:rPr>
                <w:lang w:val="en-GB"/>
              </w:rPr>
              <w:t xml:space="preserve"> / designated career for the pupils and should walk through the centres with care. The centres will have risk assessment for the students walking to and from the centre. </w:t>
            </w:r>
          </w:p>
        </w:tc>
        <w:tc>
          <w:tcPr>
            <w:tcW w:w="1622" w:type="dxa"/>
          </w:tcPr>
          <w:p w14:paraId="7A620BC9" w14:textId="66294B77" w:rsidR="000E1D80" w:rsidRDefault="000E1D80">
            <w:pPr>
              <w:rPr>
                <w:lang w:val="en-GB"/>
              </w:rPr>
            </w:pPr>
            <w:r>
              <w:rPr>
                <w:lang w:val="en-GB"/>
              </w:rPr>
              <w:t>Not occurred</w:t>
            </w:r>
          </w:p>
        </w:tc>
      </w:tr>
      <w:tr w:rsidR="000E1D80" w14:paraId="6CCC6B73" w14:textId="77777777" w:rsidTr="000E1D80">
        <w:tc>
          <w:tcPr>
            <w:tcW w:w="2458" w:type="dxa"/>
          </w:tcPr>
          <w:p w14:paraId="0FCF12BC" w14:textId="77777777" w:rsidR="000E1D80" w:rsidRDefault="000E1D80" w:rsidP="00D31929">
            <w:pPr>
              <w:rPr>
                <w:lang w:val="en-GB"/>
              </w:rPr>
            </w:pPr>
            <w:r>
              <w:rPr>
                <w:lang w:val="en-GB"/>
              </w:rPr>
              <w:t xml:space="preserve">Trips, Slips and falls without equipment </w:t>
            </w:r>
          </w:p>
        </w:tc>
        <w:tc>
          <w:tcPr>
            <w:tcW w:w="1291" w:type="dxa"/>
          </w:tcPr>
          <w:p w14:paraId="160E6967" w14:textId="77777777" w:rsidR="000E1D80" w:rsidRDefault="000E1D80">
            <w:pPr>
              <w:rPr>
                <w:lang w:val="en-GB"/>
              </w:rPr>
            </w:pPr>
            <w:r>
              <w:rPr>
                <w:lang w:val="en-GB"/>
              </w:rPr>
              <w:t>2/10</w:t>
            </w:r>
          </w:p>
        </w:tc>
        <w:tc>
          <w:tcPr>
            <w:tcW w:w="1199" w:type="dxa"/>
          </w:tcPr>
          <w:p w14:paraId="41EE4340" w14:textId="77777777" w:rsidR="000E1D80" w:rsidRDefault="000E1D80">
            <w:pPr>
              <w:rPr>
                <w:lang w:val="en-GB"/>
              </w:rPr>
            </w:pPr>
            <w:r>
              <w:rPr>
                <w:lang w:val="en-GB"/>
              </w:rPr>
              <w:t>MLR</w:t>
            </w:r>
          </w:p>
        </w:tc>
        <w:tc>
          <w:tcPr>
            <w:tcW w:w="7380" w:type="dxa"/>
          </w:tcPr>
          <w:p w14:paraId="7E97B05D" w14:textId="19D6EF29" w:rsidR="000E1D80" w:rsidRDefault="000E1D80">
            <w:pPr>
              <w:rPr>
                <w:lang w:val="en-GB"/>
              </w:rPr>
            </w:pPr>
            <w:r>
              <w:rPr>
                <w:lang w:val="en-GB"/>
              </w:rPr>
              <w:t xml:space="preserve">If no equipment is being used for an </w:t>
            </w:r>
            <w:proofErr w:type="gramStart"/>
            <w:r>
              <w:rPr>
                <w:lang w:val="en-GB"/>
              </w:rPr>
              <w:t>activity</w:t>
            </w:r>
            <w:proofErr w:type="gramEnd"/>
            <w:r>
              <w:rPr>
                <w:lang w:val="en-GB"/>
              </w:rPr>
              <w:t xml:space="preserve"> then the area will be checked for water or other slip hazards. Activity leaders will keep a check on any shoelaces untied and ask for these to be retied. Any bags etc will be, where possible, stowed out of the way of activities such as behind goals or off the field of play</w:t>
            </w:r>
          </w:p>
        </w:tc>
        <w:tc>
          <w:tcPr>
            <w:tcW w:w="1622" w:type="dxa"/>
          </w:tcPr>
          <w:p w14:paraId="3909E038" w14:textId="0A8E6B66" w:rsidR="000E1D80" w:rsidRDefault="008C0E67">
            <w:pPr>
              <w:rPr>
                <w:lang w:val="en-GB"/>
              </w:rPr>
            </w:pPr>
            <w:r>
              <w:rPr>
                <w:lang w:val="en-GB"/>
              </w:rPr>
              <w:t xml:space="preserve">Infrequent Occurrence </w:t>
            </w:r>
          </w:p>
          <w:p w14:paraId="6C96B5E1" w14:textId="5120E212" w:rsidR="000E1D80" w:rsidRDefault="000E1D80">
            <w:pPr>
              <w:rPr>
                <w:lang w:val="en-GB"/>
              </w:rPr>
            </w:pPr>
            <w:r>
              <w:rPr>
                <w:lang w:val="en-GB"/>
              </w:rPr>
              <w:t xml:space="preserve">4 per annum </w:t>
            </w:r>
          </w:p>
        </w:tc>
      </w:tr>
      <w:tr w:rsidR="000E1D80" w14:paraId="16FFF676" w14:textId="77777777" w:rsidTr="000E1D80">
        <w:tc>
          <w:tcPr>
            <w:tcW w:w="2458" w:type="dxa"/>
          </w:tcPr>
          <w:p w14:paraId="79431E93" w14:textId="4AEB848F" w:rsidR="000E1D80" w:rsidRDefault="000E1D80" w:rsidP="00D31929">
            <w:pPr>
              <w:rPr>
                <w:lang w:val="en-GB"/>
              </w:rPr>
            </w:pPr>
            <w:r>
              <w:rPr>
                <w:lang w:val="en-GB"/>
              </w:rPr>
              <w:t xml:space="preserve">Trips, Slips and falls from equipment </w:t>
            </w:r>
          </w:p>
          <w:p w14:paraId="1EF8DABA" w14:textId="77777777" w:rsidR="000E1D80" w:rsidRDefault="000E1D80" w:rsidP="00D31929">
            <w:pPr>
              <w:rPr>
                <w:lang w:val="en-GB"/>
              </w:rPr>
            </w:pPr>
          </w:p>
        </w:tc>
        <w:tc>
          <w:tcPr>
            <w:tcW w:w="1291" w:type="dxa"/>
          </w:tcPr>
          <w:p w14:paraId="4BEBC5A5" w14:textId="77777777" w:rsidR="000E1D80" w:rsidRDefault="000E1D80">
            <w:pPr>
              <w:rPr>
                <w:lang w:val="en-GB"/>
              </w:rPr>
            </w:pPr>
            <w:r>
              <w:rPr>
                <w:lang w:val="en-GB"/>
              </w:rPr>
              <w:t xml:space="preserve">3/10 </w:t>
            </w:r>
          </w:p>
        </w:tc>
        <w:tc>
          <w:tcPr>
            <w:tcW w:w="1199" w:type="dxa"/>
          </w:tcPr>
          <w:p w14:paraId="2F0A2DFF" w14:textId="77777777" w:rsidR="000E1D80" w:rsidRDefault="000E1D80">
            <w:pPr>
              <w:rPr>
                <w:lang w:val="en-GB"/>
              </w:rPr>
            </w:pPr>
            <w:r>
              <w:rPr>
                <w:lang w:val="en-GB"/>
              </w:rPr>
              <w:t xml:space="preserve">MLR </w:t>
            </w:r>
          </w:p>
        </w:tc>
        <w:tc>
          <w:tcPr>
            <w:tcW w:w="7380" w:type="dxa"/>
          </w:tcPr>
          <w:p w14:paraId="2602F8B6" w14:textId="65A1AFDE" w:rsidR="000E1D80" w:rsidRDefault="000E1D80">
            <w:pPr>
              <w:rPr>
                <w:lang w:val="en-GB"/>
              </w:rPr>
            </w:pPr>
            <w:r>
              <w:rPr>
                <w:lang w:val="en-GB"/>
              </w:rPr>
              <w:t xml:space="preserve">Any equipment will be checked by the activity lead for safety. Equipment will be set up in accordance </w:t>
            </w:r>
            <w:proofErr w:type="gramStart"/>
            <w:r>
              <w:rPr>
                <w:lang w:val="en-GB"/>
              </w:rPr>
              <w:t>to</w:t>
            </w:r>
            <w:proofErr w:type="gramEnd"/>
            <w:r>
              <w:rPr>
                <w:lang w:val="en-GB"/>
              </w:rPr>
              <w:t xml:space="preserve"> the guidelines that they came with along with knowledge and experience on the safest practice for young people. Students will be allowed to utilise the equipment if accompanied by an adult or sports leader. </w:t>
            </w:r>
          </w:p>
        </w:tc>
        <w:tc>
          <w:tcPr>
            <w:tcW w:w="1622" w:type="dxa"/>
          </w:tcPr>
          <w:p w14:paraId="0D25E52D" w14:textId="59410F43" w:rsidR="000E1D80" w:rsidRDefault="000E1D80">
            <w:pPr>
              <w:rPr>
                <w:lang w:val="en-GB"/>
              </w:rPr>
            </w:pPr>
            <w:r>
              <w:rPr>
                <w:lang w:val="en-GB"/>
              </w:rPr>
              <w:t xml:space="preserve">Not occurred recently </w:t>
            </w:r>
          </w:p>
          <w:p w14:paraId="34936E6C" w14:textId="3A9BFC2C" w:rsidR="000E1D80" w:rsidRDefault="000E1D80">
            <w:pPr>
              <w:rPr>
                <w:lang w:val="en-GB"/>
              </w:rPr>
            </w:pPr>
            <w:r>
              <w:rPr>
                <w:lang w:val="en-GB"/>
              </w:rPr>
              <w:t xml:space="preserve">2 per annum </w:t>
            </w:r>
          </w:p>
        </w:tc>
      </w:tr>
      <w:tr w:rsidR="000E1D80" w14:paraId="3033D349" w14:textId="77777777" w:rsidTr="000E1D80">
        <w:tc>
          <w:tcPr>
            <w:tcW w:w="2458" w:type="dxa"/>
          </w:tcPr>
          <w:p w14:paraId="749EBC72" w14:textId="77777777" w:rsidR="000E1D80" w:rsidRDefault="000E1D80" w:rsidP="00D31929">
            <w:pPr>
              <w:rPr>
                <w:lang w:val="en-GB"/>
              </w:rPr>
            </w:pPr>
            <w:r>
              <w:rPr>
                <w:lang w:val="en-GB"/>
              </w:rPr>
              <w:t xml:space="preserve">Injuries during warm up, clashes, balls hitting other athletes etc </w:t>
            </w:r>
          </w:p>
        </w:tc>
        <w:tc>
          <w:tcPr>
            <w:tcW w:w="1291" w:type="dxa"/>
          </w:tcPr>
          <w:p w14:paraId="08B0485F" w14:textId="77777777" w:rsidR="000E1D80" w:rsidRDefault="000E1D80">
            <w:pPr>
              <w:rPr>
                <w:lang w:val="en-GB"/>
              </w:rPr>
            </w:pPr>
            <w:r>
              <w:rPr>
                <w:lang w:val="en-GB"/>
              </w:rPr>
              <w:t xml:space="preserve">6/10 </w:t>
            </w:r>
          </w:p>
        </w:tc>
        <w:tc>
          <w:tcPr>
            <w:tcW w:w="1199" w:type="dxa"/>
          </w:tcPr>
          <w:p w14:paraId="6DD507CD" w14:textId="77777777" w:rsidR="000E1D80" w:rsidRDefault="000E1D80">
            <w:pPr>
              <w:rPr>
                <w:lang w:val="en-GB"/>
              </w:rPr>
            </w:pPr>
            <w:r>
              <w:rPr>
                <w:lang w:val="en-GB"/>
              </w:rPr>
              <w:t xml:space="preserve">MR </w:t>
            </w:r>
          </w:p>
        </w:tc>
        <w:tc>
          <w:tcPr>
            <w:tcW w:w="7380" w:type="dxa"/>
          </w:tcPr>
          <w:p w14:paraId="7A5C16C2" w14:textId="7F73389C" w:rsidR="000E1D80" w:rsidRDefault="000E1D80">
            <w:pPr>
              <w:rPr>
                <w:lang w:val="en-GB"/>
              </w:rPr>
            </w:pPr>
            <w:r>
              <w:rPr>
                <w:lang w:val="en-GB"/>
              </w:rPr>
              <w:t>Activity leads will aim to ensure that children are supervised by an adult or at least a sports leader. Students to ideally have their own designated area for warming up and also be aware of any other teams warming up. Activity leads will keep an eye on safe practice and stop any teams/athlete who may be warming up in an unsafe manner suc</w:t>
            </w:r>
            <w:r w:rsidR="00935FFD">
              <w:rPr>
                <w:lang w:val="en-GB"/>
              </w:rPr>
              <w:t>h as ‘throwing</w:t>
            </w:r>
            <w:r>
              <w:rPr>
                <w:lang w:val="en-GB"/>
              </w:rPr>
              <w:t xml:space="preserve"> a ball towards and group of people’. </w:t>
            </w:r>
          </w:p>
        </w:tc>
        <w:tc>
          <w:tcPr>
            <w:tcW w:w="1622" w:type="dxa"/>
          </w:tcPr>
          <w:p w14:paraId="6D7D531F" w14:textId="77777777" w:rsidR="000E1D80" w:rsidRDefault="000E1D80">
            <w:pPr>
              <w:rPr>
                <w:lang w:val="en-GB"/>
              </w:rPr>
            </w:pPr>
            <w:r>
              <w:rPr>
                <w:lang w:val="en-GB"/>
              </w:rPr>
              <w:t xml:space="preserve">Not occurred </w:t>
            </w:r>
          </w:p>
          <w:p w14:paraId="20993285" w14:textId="7BEAD11B" w:rsidR="000E1D80" w:rsidRDefault="000E1D80">
            <w:pPr>
              <w:rPr>
                <w:lang w:val="en-GB"/>
              </w:rPr>
            </w:pPr>
            <w:r>
              <w:rPr>
                <w:lang w:val="en-GB"/>
              </w:rPr>
              <w:t xml:space="preserve">1 per annum </w:t>
            </w:r>
          </w:p>
        </w:tc>
      </w:tr>
      <w:tr w:rsidR="000E1D80" w14:paraId="5DE4ED93" w14:textId="77777777" w:rsidTr="000E1D80">
        <w:tc>
          <w:tcPr>
            <w:tcW w:w="2458" w:type="dxa"/>
          </w:tcPr>
          <w:p w14:paraId="4F3D6F7C" w14:textId="77777777" w:rsidR="000E1D80" w:rsidRDefault="000E1D80" w:rsidP="00D31929">
            <w:pPr>
              <w:rPr>
                <w:lang w:val="en-GB"/>
              </w:rPr>
            </w:pPr>
            <w:r>
              <w:rPr>
                <w:lang w:val="en-GB"/>
              </w:rPr>
              <w:t xml:space="preserve">Toilets – children integrating with members of public and unsafe situations </w:t>
            </w:r>
          </w:p>
        </w:tc>
        <w:tc>
          <w:tcPr>
            <w:tcW w:w="1291" w:type="dxa"/>
          </w:tcPr>
          <w:p w14:paraId="02EACB55" w14:textId="77777777" w:rsidR="000E1D80" w:rsidRDefault="000E1D80">
            <w:pPr>
              <w:rPr>
                <w:lang w:val="en-GB"/>
              </w:rPr>
            </w:pPr>
            <w:r>
              <w:rPr>
                <w:lang w:val="en-GB"/>
              </w:rPr>
              <w:t xml:space="preserve">1/10 </w:t>
            </w:r>
          </w:p>
        </w:tc>
        <w:tc>
          <w:tcPr>
            <w:tcW w:w="1199" w:type="dxa"/>
          </w:tcPr>
          <w:p w14:paraId="048722D8" w14:textId="77777777" w:rsidR="000E1D80" w:rsidRDefault="000E1D80">
            <w:pPr>
              <w:rPr>
                <w:lang w:val="en-GB"/>
              </w:rPr>
            </w:pPr>
            <w:r>
              <w:rPr>
                <w:lang w:val="en-GB"/>
              </w:rPr>
              <w:t xml:space="preserve">LR </w:t>
            </w:r>
          </w:p>
        </w:tc>
        <w:tc>
          <w:tcPr>
            <w:tcW w:w="7380" w:type="dxa"/>
          </w:tcPr>
          <w:p w14:paraId="2D50FB72" w14:textId="101D8734" w:rsidR="000E1D80" w:rsidRDefault="000E1D80">
            <w:pPr>
              <w:rPr>
                <w:lang w:val="en-GB"/>
              </w:rPr>
            </w:pPr>
            <w:r>
              <w:rPr>
                <w:lang w:val="en-GB"/>
              </w:rPr>
              <w:t xml:space="preserve">Children will be advised of the toilet areas but will have to inform their school staff / designated lead on where they are going. It will then be a school decision to allow student/s to go to the toilets. In the majority of cases the centre is either shut off to the event or will be very busy with other children and parents. Any situation that </w:t>
            </w:r>
            <w:proofErr w:type="gramStart"/>
            <w:r>
              <w:rPr>
                <w:lang w:val="en-GB"/>
              </w:rPr>
              <w:t>staff</w:t>
            </w:r>
            <w:proofErr w:type="gramEnd"/>
            <w:r>
              <w:rPr>
                <w:lang w:val="en-GB"/>
              </w:rPr>
              <w:t xml:space="preserve"> feel is unsafe for children should be flagged up immediately. </w:t>
            </w:r>
          </w:p>
        </w:tc>
        <w:tc>
          <w:tcPr>
            <w:tcW w:w="1622" w:type="dxa"/>
          </w:tcPr>
          <w:p w14:paraId="3B0EA3EC" w14:textId="77777777" w:rsidR="000E1D80" w:rsidRDefault="000E1D80">
            <w:pPr>
              <w:rPr>
                <w:lang w:val="en-GB"/>
              </w:rPr>
            </w:pPr>
            <w:r>
              <w:rPr>
                <w:lang w:val="en-GB"/>
              </w:rPr>
              <w:t xml:space="preserve">Not occurred </w:t>
            </w:r>
          </w:p>
          <w:p w14:paraId="6CA31AB6" w14:textId="77777777" w:rsidR="000E1D80" w:rsidRDefault="000E1D80">
            <w:pPr>
              <w:rPr>
                <w:lang w:val="en-GB"/>
              </w:rPr>
            </w:pPr>
          </w:p>
          <w:p w14:paraId="4F507D54" w14:textId="4844AB22" w:rsidR="000E1D80" w:rsidRDefault="000E1D80">
            <w:pPr>
              <w:rPr>
                <w:lang w:val="en-GB"/>
              </w:rPr>
            </w:pPr>
            <w:r>
              <w:rPr>
                <w:lang w:val="en-GB"/>
              </w:rPr>
              <w:t xml:space="preserve">0 per annum </w:t>
            </w:r>
          </w:p>
        </w:tc>
      </w:tr>
      <w:tr w:rsidR="000E1D80" w14:paraId="410379DD" w14:textId="77777777" w:rsidTr="000E1D80">
        <w:tc>
          <w:tcPr>
            <w:tcW w:w="2458" w:type="dxa"/>
          </w:tcPr>
          <w:p w14:paraId="327B0ACD" w14:textId="3BB367D5" w:rsidR="000E1D80" w:rsidRDefault="000E1D80" w:rsidP="00D31929">
            <w:pPr>
              <w:rPr>
                <w:lang w:val="en-GB"/>
              </w:rPr>
            </w:pPr>
            <w:r>
              <w:rPr>
                <w:lang w:val="en-GB"/>
              </w:rPr>
              <w:t xml:space="preserve">Evacuation </w:t>
            </w:r>
          </w:p>
        </w:tc>
        <w:tc>
          <w:tcPr>
            <w:tcW w:w="1291" w:type="dxa"/>
          </w:tcPr>
          <w:p w14:paraId="355A319E" w14:textId="77777777" w:rsidR="000E1D80" w:rsidRDefault="000E1D80">
            <w:pPr>
              <w:rPr>
                <w:lang w:val="en-GB"/>
              </w:rPr>
            </w:pPr>
            <w:r>
              <w:rPr>
                <w:lang w:val="en-GB"/>
              </w:rPr>
              <w:t xml:space="preserve">0.5/10 </w:t>
            </w:r>
          </w:p>
        </w:tc>
        <w:tc>
          <w:tcPr>
            <w:tcW w:w="1199" w:type="dxa"/>
          </w:tcPr>
          <w:p w14:paraId="602E3763" w14:textId="77777777" w:rsidR="000E1D80" w:rsidRDefault="000E1D80">
            <w:pPr>
              <w:rPr>
                <w:lang w:val="en-GB"/>
              </w:rPr>
            </w:pPr>
            <w:r>
              <w:rPr>
                <w:lang w:val="en-GB"/>
              </w:rPr>
              <w:t>LR</w:t>
            </w:r>
          </w:p>
        </w:tc>
        <w:tc>
          <w:tcPr>
            <w:tcW w:w="7380" w:type="dxa"/>
          </w:tcPr>
          <w:p w14:paraId="050D4690" w14:textId="57D8950E" w:rsidR="000E1D80" w:rsidRDefault="000E1D80" w:rsidP="00EA20C5">
            <w:pPr>
              <w:rPr>
                <w:lang w:val="en-GB"/>
              </w:rPr>
            </w:pPr>
            <w:r>
              <w:rPr>
                <w:lang w:val="en-GB"/>
              </w:rPr>
              <w:t xml:space="preserve">AVSSP staff to lead on any evacuation that is required and communicate with staff, parents and athletes. AVSSP will take the lead of the centre staff and management regarding the procedures at the time as these could vary. Athletes will be the responsibility of the school and will be </w:t>
            </w:r>
            <w:proofErr w:type="gramStart"/>
            <w:r>
              <w:rPr>
                <w:lang w:val="en-GB"/>
              </w:rPr>
              <w:t>lead</w:t>
            </w:r>
            <w:proofErr w:type="gramEnd"/>
            <w:r>
              <w:rPr>
                <w:lang w:val="en-GB"/>
              </w:rPr>
              <w:t xml:space="preserve"> to the designated areas outside of the building by AVSSP staff.  </w:t>
            </w:r>
          </w:p>
        </w:tc>
        <w:tc>
          <w:tcPr>
            <w:tcW w:w="1622" w:type="dxa"/>
          </w:tcPr>
          <w:p w14:paraId="1E9006E8" w14:textId="77777777" w:rsidR="000E1D80" w:rsidRDefault="000E1D80" w:rsidP="00EA20C5">
            <w:pPr>
              <w:rPr>
                <w:lang w:val="en-GB"/>
              </w:rPr>
            </w:pPr>
            <w:r>
              <w:rPr>
                <w:lang w:val="en-GB"/>
              </w:rPr>
              <w:t xml:space="preserve">Not occurred </w:t>
            </w:r>
          </w:p>
          <w:p w14:paraId="1665A8C2" w14:textId="77777777" w:rsidR="000E1D80" w:rsidRDefault="000E1D80" w:rsidP="00EA20C5">
            <w:pPr>
              <w:rPr>
                <w:lang w:val="en-GB"/>
              </w:rPr>
            </w:pPr>
          </w:p>
          <w:p w14:paraId="680FCB9F" w14:textId="5507CFF9" w:rsidR="000E1D80" w:rsidRDefault="000E1D80" w:rsidP="00EA20C5">
            <w:pPr>
              <w:rPr>
                <w:lang w:val="en-GB"/>
              </w:rPr>
            </w:pPr>
            <w:r>
              <w:rPr>
                <w:lang w:val="en-GB"/>
              </w:rPr>
              <w:t xml:space="preserve">0 per annum </w:t>
            </w:r>
          </w:p>
        </w:tc>
      </w:tr>
      <w:tr w:rsidR="000E1D80" w14:paraId="32DACBE3" w14:textId="77777777" w:rsidTr="000E1D80">
        <w:trPr>
          <w:trHeight w:val="1416"/>
        </w:trPr>
        <w:tc>
          <w:tcPr>
            <w:tcW w:w="2458" w:type="dxa"/>
          </w:tcPr>
          <w:p w14:paraId="65BF2EDD" w14:textId="0ECC84E1" w:rsidR="000E1D80" w:rsidRDefault="000E1D80" w:rsidP="00D31929">
            <w:pPr>
              <w:rPr>
                <w:lang w:val="en-GB"/>
              </w:rPr>
            </w:pPr>
            <w:r>
              <w:rPr>
                <w:lang w:val="en-GB"/>
              </w:rPr>
              <w:lastRenderedPageBreak/>
              <w:t xml:space="preserve">Leaving the facility </w:t>
            </w:r>
          </w:p>
        </w:tc>
        <w:tc>
          <w:tcPr>
            <w:tcW w:w="1291" w:type="dxa"/>
          </w:tcPr>
          <w:p w14:paraId="7275C37A" w14:textId="5712752B" w:rsidR="000E1D80" w:rsidRDefault="000E1D80">
            <w:pPr>
              <w:rPr>
                <w:lang w:val="en-GB"/>
              </w:rPr>
            </w:pPr>
            <w:r>
              <w:rPr>
                <w:lang w:val="en-GB"/>
              </w:rPr>
              <w:t xml:space="preserve">0.5/10 </w:t>
            </w:r>
          </w:p>
        </w:tc>
        <w:tc>
          <w:tcPr>
            <w:tcW w:w="1199" w:type="dxa"/>
          </w:tcPr>
          <w:p w14:paraId="2AD90E71" w14:textId="6A7C6109" w:rsidR="000E1D80" w:rsidRDefault="000E1D80">
            <w:pPr>
              <w:rPr>
                <w:lang w:val="en-GB"/>
              </w:rPr>
            </w:pPr>
            <w:r>
              <w:rPr>
                <w:lang w:val="en-GB"/>
              </w:rPr>
              <w:t xml:space="preserve">LR </w:t>
            </w:r>
          </w:p>
        </w:tc>
        <w:tc>
          <w:tcPr>
            <w:tcW w:w="7380" w:type="dxa"/>
          </w:tcPr>
          <w:p w14:paraId="0AC73D9F" w14:textId="73F50EE4" w:rsidR="000E1D80" w:rsidRDefault="000E1D80" w:rsidP="00EA20C5">
            <w:pPr>
              <w:rPr>
                <w:lang w:val="en-GB"/>
              </w:rPr>
            </w:pPr>
            <w:r>
              <w:rPr>
                <w:lang w:val="en-GB"/>
              </w:rPr>
              <w:t xml:space="preserve">Children / adults cause problems such as trip hazards or trips with one another when leaving the facility due to numbers trying to leave at once. An announcement will be made to ensure that safety is given to leaving the facility both inside and outside if appropriate and based on numbers attending.  </w:t>
            </w:r>
          </w:p>
        </w:tc>
        <w:tc>
          <w:tcPr>
            <w:tcW w:w="1622" w:type="dxa"/>
          </w:tcPr>
          <w:p w14:paraId="5F58777E" w14:textId="77777777" w:rsidR="000E1D80" w:rsidRDefault="00FE029D" w:rsidP="00EA20C5">
            <w:pPr>
              <w:rPr>
                <w:lang w:val="en-GB"/>
              </w:rPr>
            </w:pPr>
            <w:r>
              <w:rPr>
                <w:lang w:val="en-GB"/>
              </w:rPr>
              <w:t xml:space="preserve">Not occurred </w:t>
            </w:r>
          </w:p>
          <w:p w14:paraId="5FED1508" w14:textId="77777777" w:rsidR="00FE029D" w:rsidRDefault="00FE029D" w:rsidP="00EA20C5">
            <w:pPr>
              <w:rPr>
                <w:lang w:val="en-GB"/>
              </w:rPr>
            </w:pPr>
          </w:p>
          <w:p w14:paraId="640BC6E9" w14:textId="163B184B" w:rsidR="00FE029D" w:rsidRDefault="00B77DBE" w:rsidP="00FE029D">
            <w:pPr>
              <w:rPr>
                <w:lang w:val="en-GB"/>
              </w:rPr>
            </w:pPr>
            <w:r>
              <w:rPr>
                <w:lang w:val="en-GB"/>
              </w:rPr>
              <w:t>0</w:t>
            </w:r>
            <w:r w:rsidR="00FE029D">
              <w:rPr>
                <w:lang w:val="en-GB"/>
              </w:rPr>
              <w:t xml:space="preserve"> per annum </w:t>
            </w:r>
          </w:p>
        </w:tc>
      </w:tr>
      <w:tr w:rsidR="004D7692" w14:paraId="34AFD600" w14:textId="77777777" w:rsidTr="000E1D80">
        <w:trPr>
          <w:trHeight w:val="1416"/>
        </w:trPr>
        <w:tc>
          <w:tcPr>
            <w:tcW w:w="2458" w:type="dxa"/>
          </w:tcPr>
          <w:p w14:paraId="0315F264" w14:textId="58B18C86" w:rsidR="004D7692" w:rsidRDefault="004D7692" w:rsidP="00D31929">
            <w:pPr>
              <w:rPr>
                <w:lang w:val="en-GB"/>
              </w:rPr>
            </w:pPr>
            <w:r>
              <w:rPr>
                <w:lang w:val="en-GB"/>
              </w:rPr>
              <w:t xml:space="preserve">Injury resulting in banners, flags and speakers etc </w:t>
            </w:r>
          </w:p>
        </w:tc>
        <w:tc>
          <w:tcPr>
            <w:tcW w:w="1291" w:type="dxa"/>
          </w:tcPr>
          <w:p w14:paraId="7C008C8A" w14:textId="2E68D84F" w:rsidR="004D7692" w:rsidRDefault="004D7692">
            <w:pPr>
              <w:rPr>
                <w:lang w:val="en-GB"/>
              </w:rPr>
            </w:pPr>
            <w:r>
              <w:rPr>
                <w:lang w:val="en-GB"/>
              </w:rPr>
              <w:t xml:space="preserve">0.5 / 10 </w:t>
            </w:r>
          </w:p>
        </w:tc>
        <w:tc>
          <w:tcPr>
            <w:tcW w:w="1199" w:type="dxa"/>
          </w:tcPr>
          <w:p w14:paraId="3C1C7C67" w14:textId="7345729D" w:rsidR="004D7692" w:rsidRDefault="003342A4">
            <w:pPr>
              <w:rPr>
                <w:lang w:val="en-GB"/>
              </w:rPr>
            </w:pPr>
            <w:r>
              <w:rPr>
                <w:lang w:val="en-GB"/>
              </w:rPr>
              <w:t>L</w:t>
            </w:r>
            <w:r w:rsidR="00FE029D">
              <w:rPr>
                <w:lang w:val="en-GB"/>
              </w:rPr>
              <w:t>R</w:t>
            </w:r>
          </w:p>
        </w:tc>
        <w:tc>
          <w:tcPr>
            <w:tcW w:w="7380" w:type="dxa"/>
          </w:tcPr>
          <w:p w14:paraId="2BDD45F9" w14:textId="0F67C93F" w:rsidR="004D7692" w:rsidRDefault="004D7692" w:rsidP="00FE029D">
            <w:pPr>
              <w:rPr>
                <w:lang w:val="en-GB"/>
              </w:rPr>
            </w:pPr>
            <w:r>
              <w:rPr>
                <w:lang w:val="en-GB"/>
              </w:rPr>
              <w:t xml:space="preserve">Children pulling on the banners, flags and speaker stands resulting in </w:t>
            </w:r>
            <w:r w:rsidR="00FE029D">
              <w:rPr>
                <w:lang w:val="en-GB"/>
              </w:rPr>
              <w:t>various injuries. Warnings will be given to children on such equipment and safe p</w:t>
            </w:r>
            <w:r w:rsidR="0044271A">
              <w:rPr>
                <w:lang w:val="en-GB"/>
              </w:rPr>
              <w:t>ractice. Where possible speaker</w:t>
            </w:r>
            <w:r w:rsidR="00FE029D">
              <w:rPr>
                <w:lang w:val="en-GB"/>
              </w:rPr>
              <w:t xml:space="preserve"> stands will be kept out of the way of children and ‘coned’ off to avoid children from trying to access the stands and speakers. </w:t>
            </w:r>
          </w:p>
        </w:tc>
        <w:tc>
          <w:tcPr>
            <w:tcW w:w="1622" w:type="dxa"/>
          </w:tcPr>
          <w:p w14:paraId="67459A35" w14:textId="7D5350BF" w:rsidR="004D7692" w:rsidRDefault="00FE029D" w:rsidP="00EA20C5">
            <w:pPr>
              <w:rPr>
                <w:lang w:val="en-GB"/>
              </w:rPr>
            </w:pPr>
            <w:r>
              <w:rPr>
                <w:lang w:val="en-GB"/>
              </w:rPr>
              <w:t xml:space="preserve">Not occurred </w:t>
            </w:r>
          </w:p>
          <w:p w14:paraId="69F20708" w14:textId="77777777" w:rsidR="00FE029D" w:rsidRDefault="00FE029D" w:rsidP="00EA20C5">
            <w:pPr>
              <w:rPr>
                <w:lang w:val="en-GB"/>
              </w:rPr>
            </w:pPr>
          </w:p>
          <w:p w14:paraId="62D23107" w14:textId="0139091C" w:rsidR="00FE029D" w:rsidRDefault="00B77DBE" w:rsidP="00EA20C5">
            <w:pPr>
              <w:rPr>
                <w:lang w:val="en-GB"/>
              </w:rPr>
            </w:pPr>
            <w:r>
              <w:rPr>
                <w:lang w:val="en-GB"/>
              </w:rPr>
              <w:t>0</w:t>
            </w:r>
            <w:r w:rsidR="00FE029D">
              <w:rPr>
                <w:lang w:val="en-GB"/>
              </w:rPr>
              <w:t xml:space="preserve"> per annum </w:t>
            </w:r>
          </w:p>
        </w:tc>
      </w:tr>
      <w:tr w:rsidR="003342A4" w14:paraId="3D13A3B2" w14:textId="77777777" w:rsidTr="000E1D80">
        <w:trPr>
          <w:trHeight w:val="1416"/>
        </w:trPr>
        <w:tc>
          <w:tcPr>
            <w:tcW w:w="2458" w:type="dxa"/>
          </w:tcPr>
          <w:p w14:paraId="7040A490" w14:textId="143C0BA1" w:rsidR="003342A4" w:rsidRDefault="003342A4" w:rsidP="00D31929">
            <w:pPr>
              <w:rPr>
                <w:lang w:val="en-GB"/>
              </w:rPr>
            </w:pPr>
            <w:r>
              <w:rPr>
                <w:lang w:val="en-GB"/>
              </w:rPr>
              <w:t>Injury resulting from Equipment/faulty equipment/incorrect equipment (general)</w:t>
            </w:r>
          </w:p>
        </w:tc>
        <w:tc>
          <w:tcPr>
            <w:tcW w:w="1291" w:type="dxa"/>
          </w:tcPr>
          <w:p w14:paraId="7AF60BAA" w14:textId="68949EDA" w:rsidR="003342A4" w:rsidRDefault="003342A4">
            <w:pPr>
              <w:rPr>
                <w:lang w:val="en-GB"/>
              </w:rPr>
            </w:pPr>
            <w:r>
              <w:rPr>
                <w:lang w:val="en-GB"/>
              </w:rPr>
              <w:t>3/10</w:t>
            </w:r>
          </w:p>
        </w:tc>
        <w:tc>
          <w:tcPr>
            <w:tcW w:w="1199" w:type="dxa"/>
          </w:tcPr>
          <w:p w14:paraId="4C2A7391" w14:textId="289EF00E" w:rsidR="003342A4" w:rsidRDefault="003342A4">
            <w:pPr>
              <w:rPr>
                <w:lang w:val="en-GB"/>
              </w:rPr>
            </w:pPr>
            <w:r>
              <w:rPr>
                <w:lang w:val="en-GB"/>
              </w:rPr>
              <w:t>MR</w:t>
            </w:r>
          </w:p>
        </w:tc>
        <w:tc>
          <w:tcPr>
            <w:tcW w:w="7380" w:type="dxa"/>
          </w:tcPr>
          <w:p w14:paraId="13A0506E" w14:textId="5C76B882" w:rsidR="003342A4" w:rsidRDefault="003342A4" w:rsidP="00FE029D">
            <w:pPr>
              <w:rPr>
                <w:lang w:val="en-GB"/>
              </w:rPr>
            </w:pPr>
            <w:r>
              <w:rPr>
                <w:lang w:val="en-GB"/>
              </w:rPr>
              <w:t>All equipment is checked by event organiser, equipment replaced if deemed unsafe, equipment used is appropriate for age related activities.</w:t>
            </w:r>
          </w:p>
        </w:tc>
        <w:tc>
          <w:tcPr>
            <w:tcW w:w="1622" w:type="dxa"/>
          </w:tcPr>
          <w:p w14:paraId="48A7C7B3" w14:textId="59BBA775" w:rsidR="003342A4" w:rsidRDefault="00B77DBE" w:rsidP="00EA20C5">
            <w:pPr>
              <w:rPr>
                <w:lang w:val="en-GB"/>
              </w:rPr>
            </w:pPr>
            <w:r>
              <w:rPr>
                <w:lang w:val="en-GB"/>
              </w:rPr>
              <w:t>Not occurred</w:t>
            </w:r>
          </w:p>
          <w:p w14:paraId="0F141CDB" w14:textId="77777777" w:rsidR="00B77DBE" w:rsidRDefault="00B77DBE" w:rsidP="00EA20C5">
            <w:pPr>
              <w:rPr>
                <w:lang w:val="en-GB"/>
              </w:rPr>
            </w:pPr>
          </w:p>
          <w:p w14:paraId="083A3BC5" w14:textId="3C632094" w:rsidR="00B77DBE" w:rsidRDefault="00B77DBE" w:rsidP="00EA20C5">
            <w:pPr>
              <w:rPr>
                <w:lang w:val="en-GB"/>
              </w:rPr>
            </w:pPr>
            <w:r>
              <w:rPr>
                <w:lang w:val="en-GB"/>
              </w:rPr>
              <w:t>0 per annum</w:t>
            </w:r>
          </w:p>
        </w:tc>
      </w:tr>
    </w:tbl>
    <w:p w14:paraId="3D66EABA" w14:textId="67A4F59E" w:rsidR="00CC5639" w:rsidRDefault="00CC5639">
      <w:pPr>
        <w:rPr>
          <w:lang w:val="en-GB"/>
        </w:rPr>
      </w:pPr>
    </w:p>
    <w:p w14:paraId="3047BA70" w14:textId="77777777" w:rsidR="00D31929" w:rsidRDefault="00D31929">
      <w:pPr>
        <w:rPr>
          <w:lang w:val="en-GB"/>
        </w:rPr>
      </w:pPr>
    </w:p>
    <w:tbl>
      <w:tblPr>
        <w:tblStyle w:val="TableGrid"/>
        <w:tblW w:w="0" w:type="auto"/>
        <w:tblLook w:val="04A0" w:firstRow="1" w:lastRow="0" w:firstColumn="1" w:lastColumn="0" w:noHBand="0" w:noVBand="1"/>
      </w:tblPr>
      <w:tblGrid>
        <w:gridCol w:w="2698"/>
        <w:gridCol w:w="1093"/>
        <w:gridCol w:w="1166"/>
        <w:gridCol w:w="7371"/>
        <w:gridCol w:w="1622"/>
      </w:tblGrid>
      <w:tr w:rsidR="004452D1" w14:paraId="23DC39AC" w14:textId="77777777" w:rsidTr="001503B0">
        <w:trPr>
          <w:trHeight w:val="323"/>
        </w:trPr>
        <w:tc>
          <w:tcPr>
            <w:tcW w:w="2698" w:type="dxa"/>
          </w:tcPr>
          <w:p w14:paraId="4D150436" w14:textId="4EBE9E59" w:rsidR="004452D1" w:rsidRDefault="004452D1">
            <w:pPr>
              <w:rPr>
                <w:lang w:val="en-GB"/>
              </w:rPr>
            </w:pPr>
            <w:r>
              <w:rPr>
                <w:lang w:val="en-GB"/>
              </w:rPr>
              <w:t xml:space="preserve">Activity Specific </w:t>
            </w:r>
          </w:p>
        </w:tc>
        <w:tc>
          <w:tcPr>
            <w:tcW w:w="9630" w:type="dxa"/>
            <w:gridSpan w:val="3"/>
          </w:tcPr>
          <w:p w14:paraId="3A4F5DF7" w14:textId="02E8573D" w:rsidR="004452D1" w:rsidRDefault="007E055D">
            <w:pPr>
              <w:rPr>
                <w:lang w:val="en-GB"/>
              </w:rPr>
            </w:pPr>
            <w:r>
              <w:rPr>
                <w:lang w:val="en-GB"/>
              </w:rPr>
              <w:t>Tough Runner</w:t>
            </w:r>
          </w:p>
        </w:tc>
        <w:tc>
          <w:tcPr>
            <w:tcW w:w="1622" w:type="dxa"/>
          </w:tcPr>
          <w:p w14:paraId="11D4981D" w14:textId="77777777" w:rsidR="004452D1" w:rsidRPr="000E1D80" w:rsidRDefault="004452D1">
            <w:pPr>
              <w:rPr>
                <w:sz w:val="16"/>
                <w:szCs w:val="16"/>
                <w:lang w:val="en-GB"/>
              </w:rPr>
            </w:pPr>
          </w:p>
        </w:tc>
      </w:tr>
      <w:tr w:rsidR="000E1D80" w14:paraId="0AA8DA05" w14:textId="77777777" w:rsidTr="00D12058">
        <w:tc>
          <w:tcPr>
            <w:tcW w:w="2698" w:type="dxa"/>
          </w:tcPr>
          <w:p w14:paraId="4AC81E7F" w14:textId="7EE3C092" w:rsidR="000E1D80" w:rsidRDefault="004452D1">
            <w:pPr>
              <w:rPr>
                <w:lang w:val="en-GB"/>
              </w:rPr>
            </w:pPr>
            <w:r>
              <w:rPr>
                <w:lang w:val="en-GB"/>
              </w:rPr>
              <w:t xml:space="preserve">Venues </w:t>
            </w:r>
            <w:r w:rsidR="000E1D80">
              <w:rPr>
                <w:lang w:val="en-GB"/>
              </w:rPr>
              <w:t xml:space="preserve"> </w:t>
            </w:r>
          </w:p>
        </w:tc>
        <w:tc>
          <w:tcPr>
            <w:tcW w:w="9630" w:type="dxa"/>
            <w:gridSpan w:val="3"/>
          </w:tcPr>
          <w:p w14:paraId="1CC1CF8E" w14:textId="5379D091" w:rsidR="000E1D80" w:rsidRDefault="005D2A10">
            <w:pPr>
              <w:rPr>
                <w:lang w:val="en-GB"/>
              </w:rPr>
            </w:pPr>
            <w:r>
              <w:rPr>
                <w:lang w:val="en-GB"/>
              </w:rPr>
              <w:t>Charles Hill, Alfreton Park, Eyes Meadow</w:t>
            </w:r>
            <w:r w:rsidR="001503B0">
              <w:rPr>
                <w:lang w:val="en-GB"/>
              </w:rPr>
              <w:t>, Primary school site</w:t>
            </w:r>
          </w:p>
        </w:tc>
        <w:tc>
          <w:tcPr>
            <w:tcW w:w="1622" w:type="dxa"/>
          </w:tcPr>
          <w:p w14:paraId="7A46D6BC" w14:textId="683CEE77" w:rsidR="000E1D80" w:rsidRPr="000E1D80" w:rsidRDefault="000E1D80">
            <w:pPr>
              <w:rPr>
                <w:sz w:val="16"/>
                <w:szCs w:val="16"/>
                <w:lang w:val="en-GB"/>
              </w:rPr>
            </w:pPr>
            <w:r w:rsidRPr="000E1D80">
              <w:rPr>
                <w:sz w:val="16"/>
                <w:szCs w:val="16"/>
                <w:lang w:val="en-GB"/>
              </w:rPr>
              <w:t xml:space="preserve">Last know occurrence / </w:t>
            </w:r>
            <w:r>
              <w:rPr>
                <w:sz w:val="16"/>
                <w:szCs w:val="16"/>
                <w:lang w:val="en-GB"/>
              </w:rPr>
              <w:t xml:space="preserve">expected </w:t>
            </w:r>
            <w:r w:rsidRPr="000E1D80">
              <w:rPr>
                <w:sz w:val="16"/>
                <w:szCs w:val="16"/>
                <w:lang w:val="en-GB"/>
              </w:rPr>
              <w:t>number in last 12 months</w:t>
            </w:r>
          </w:p>
        </w:tc>
      </w:tr>
      <w:tr w:rsidR="000E1D80" w14:paraId="79B26574" w14:textId="77777777" w:rsidTr="00DB23C5">
        <w:tc>
          <w:tcPr>
            <w:tcW w:w="2698" w:type="dxa"/>
          </w:tcPr>
          <w:p w14:paraId="0AC09EB4" w14:textId="5D2AC900" w:rsidR="00580EE4" w:rsidRDefault="00DB23C5" w:rsidP="00DB23C5">
            <w:pPr>
              <w:rPr>
                <w:lang w:val="en-GB"/>
              </w:rPr>
            </w:pPr>
            <w:r>
              <w:rPr>
                <w:lang w:val="en-GB"/>
              </w:rPr>
              <w:t xml:space="preserve">Trips, falls and injuries from facilities </w:t>
            </w:r>
            <w:r w:rsidR="00AF060A">
              <w:rPr>
                <w:lang w:val="en-GB"/>
              </w:rPr>
              <w:t xml:space="preserve"> </w:t>
            </w:r>
          </w:p>
        </w:tc>
        <w:tc>
          <w:tcPr>
            <w:tcW w:w="1093" w:type="dxa"/>
          </w:tcPr>
          <w:p w14:paraId="1A950B4D" w14:textId="34F6E714" w:rsidR="000E1D80" w:rsidRDefault="004E19E4">
            <w:pPr>
              <w:rPr>
                <w:lang w:val="en-GB"/>
              </w:rPr>
            </w:pPr>
            <w:r>
              <w:rPr>
                <w:lang w:val="en-GB"/>
              </w:rPr>
              <w:t>1</w:t>
            </w:r>
            <w:r w:rsidR="00AF060A">
              <w:rPr>
                <w:lang w:val="en-GB"/>
              </w:rPr>
              <w:t>/10</w:t>
            </w:r>
          </w:p>
        </w:tc>
        <w:tc>
          <w:tcPr>
            <w:tcW w:w="1166" w:type="dxa"/>
          </w:tcPr>
          <w:p w14:paraId="62DF4D61" w14:textId="728729E9" w:rsidR="000E1D80" w:rsidRDefault="00AF060A">
            <w:pPr>
              <w:rPr>
                <w:lang w:val="en-GB"/>
              </w:rPr>
            </w:pPr>
            <w:r>
              <w:rPr>
                <w:lang w:val="en-GB"/>
              </w:rPr>
              <w:t>LR</w:t>
            </w:r>
          </w:p>
        </w:tc>
        <w:tc>
          <w:tcPr>
            <w:tcW w:w="7371" w:type="dxa"/>
          </w:tcPr>
          <w:p w14:paraId="4680BB44" w14:textId="77777777" w:rsidR="000E1D80" w:rsidRDefault="00DB23C5" w:rsidP="004E19E4">
            <w:pPr>
              <w:rPr>
                <w:lang w:val="en-GB"/>
              </w:rPr>
            </w:pPr>
            <w:r>
              <w:rPr>
                <w:lang w:val="en-GB"/>
              </w:rPr>
              <w:t xml:space="preserve">Players and staff given a briefing of the facility and the venue. No boots to be worn indoors to prevent slippage. Are to be checked prior to the event taking place to ensure that the facility meets a good standard. </w:t>
            </w:r>
          </w:p>
          <w:p w14:paraId="1015EFF7" w14:textId="77777777" w:rsidR="00DB23C5" w:rsidRDefault="00DB23C5" w:rsidP="004E19E4">
            <w:pPr>
              <w:rPr>
                <w:lang w:val="en-GB"/>
              </w:rPr>
            </w:pPr>
            <w:r>
              <w:rPr>
                <w:lang w:val="en-GB"/>
              </w:rPr>
              <w:t>Pitches to be marked out with enough run off to prevent collisions with the main posts</w:t>
            </w:r>
            <w:r w:rsidR="00E03D0C">
              <w:rPr>
                <w:lang w:val="en-GB"/>
              </w:rPr>
              <w:t>. Children encouraged to keep footwear on at all times.</w:t>
            </w:r>
          </w:p>
          <w:p w14:paraId="1E76B8AA" w14:textId="64FBA8CF" w:rsidR="00E03D0C" w:rsidRDefault="00E03D0C" w:rsidP="004E19E4">
            <w:pPr>
              <w:rPr>
                <w:lang w:val="en-GB"/>
              </w:rPr>
            </w:pPr>
            <w:r>
              <w:rPr>
                <w:lang w:val="en-GB"/>
              </w:rPr>
              <w:t>Students encouraged to carefully make their way around the course with the emphasis being placed on completing the course safely rather than racing</w:t>
            </w:r>
          </w:p>
        </w:tc>
        <w:tc>
          <w:tcPr>
            <w:tcW w:w="1622" w:type="dxa"/>
          </w:tcPr>
          <w:p w14:paraId="4ED56E18" w14:textId="77777777" w:rsidR="000E1D80" w:rsidRDefault="000E1D80">
            <w:pPr>
              <w:rPr>
                <w:lang w:val="en-GB"/>
              </w:rPr>
            </w:pPr>
            <w:r>
              <w:rPr>
                <w:lang w:val="en-GB"/>
              </w:rPr>
              <w:t xml:space="preserve">Not occurred </w:t>
            </w:r>
          </w:p>
          <w:p w14:paraId="6CED74EB" w14:textId="77777777" w:rsidR="000E1D80" w:rsidRDefault="000E1D80">
            <w:pPr>
              <w:rPr>
                <w:lang w:val="en-GB"/>
              </w:rPr>
            </w:pPr>
          </w:p>
          <w:p w14:paraId="2BA87C39" w14:textId="71BA5B4F" w:rsidR="000E1D80" w:rsidRDefault="00E03D0C">
            <w:pPr>
              <w:rPr>
                <w:lang w:val="en-GB"/>
              </w:rPr>
            </w:pPr>
            <w:r>
              <w:rPr>
                <w:lang w:val="en-GB"/>
              </w:rPr>
              <w:t>2</w:t>
            </w:r>
            <w:r w:rsidR="000E1D80">
              <w:rPr>
                <w:lang w:val="en-GB"/>
              </w:rPr>
              <w:t xml:space="preserve"> per annum </w:t>
            </w:r>
          </w:p>
        </w:tc>
      </w:tr>
      <w:tr w:rsidR="00935FFD" w14:paraId="59186256" w14:textId="77777777" w:rsidTr="00DB23C5">
        <w:tc>
          <w:tcPr>
            <w:tcW w:w="2698" w:type="dxa"/>
          </w:tcPr>
          <w:p w14:paraId="6C24C564" w14:textId="34A39EE3" w:rsidR="00935FFD" w:rsidRDefault="004E19E4" w:rsidP="00DB23C5">
            <w:pPr>
              <w:rPr>
                <w:lang w:val="en-GB"/>
              </w:rPr>
            </w:pPr>
            <w:r>
              <w:rPr>
                <w:lang w:val="en-GB"/>
              </w:rPr>
              <w:lastRenderedPageBreak/>
              <w:t>Dog mess on</w:t>
            </w:r>
            <w:r w:rsidR="00DB23C5">
              <w:rPr>
                <w:lang w:val="en-GB"/>
              </w:rPr>
              <w:t xml:space="preserve"> site </w:t>
            </w:r>
          </w:p>
        </w:tc>
        <w:tc>
          <w:tcPr>
            <w:tcW w:w="1093" w:type="dxa"/>
          </w:tcPr>
          <w:p w14:paraId="59B56E49" w14:textId="1028B046" w:rsidR="00935FFD" w:rsidRDefault="00AF060A">
            <w:pPr>
              <w:rPr>
                <w:lang w:val="en-GB"/>
              </w:rPr>
            </w:pPr>
            <w:r>
              <w:rPr>
                <w:lang w:val="en-GB"/>
              </w:rPr>
              <w:t>2/10</w:t>
            </w:r>
          </w:p>
        </w:tc>
        <w:tc>
          <w:tcPr>
            <w:tcW w:w="1166" w:type="dxa"/>
          </w:tcPr>
          <w:p w14:paraId="2054C229" w14:textId="03FF2E19" w:rsidR="00935FFD" w:rsidRDefault="00AF060A">
            <w:pPr>
              <w:rPr>
                <w:lang w:val="en-GB"/>
              </w:rPr>
            </w:pPr>
            <w:r>
              <w:rPr>
                <w:lang w:val="en-GB"/>
              </w:rPr>
              <w:t>LR</w:t>
            </w:r>
          </w:p>
        </w:tc>
        <w:tc>
          <w:tcPr>
            <w:tcW w:w="7371" w:type="dxa"/>
          </w:tcPr>
          <w:p w14:paraId="6EA957FD" w14:textId="4D561529" w:rsidR="00935FFD" w:rsidRDefault="00AF060A" w:rsidP="00DB23C5">
            <w:pPr>
              <w:rPr>
                <w:lang w:val="en-GB"/>
              </w:rPr>
            </w:pPr>
            <w:r>
              <w:rPr>
                <w:lang w:val="en-GB"/>
              </w:rPr>
              <w:t xml:space="preserve">Organisers will do a pre check of the </w:t>
            </w:r>
            <w:r w:rsidR="00DB23C5">
              <w:rPr>
                <w:lang w:val="en-GB"/>
              </w:rPr>
              <w:t xml:space="preserve">pitches </w:t>
            </w:r>
            <w:r>
              <w:rPr>
                <w:lang w:val="en-GB"/>
              </w:rPr>
              <w:t>so that children do not com</w:t>
            </w:r>
            <w:r w:rsidR="00DB23C5">
              <w:rPr>
                <w:lang w:val="en-GB"/>
              </w:rPr>
              <w:t xml:space="preserve">e in to contact with dog mess. </w:t>
            </w:r>
            <w:r>
              <w:rPr>
                <w:lang w:val="en-GB"/>
              </w:rPr>
              <w:t xml:space="preserve"> </w:t>
            </w:r>
          </w:p>
        </w:tc>
        <w:tc>
          <w:tcPr>
            <w:tcW w:w="1622" w:type="dxa"/>
          </w:tcPr>
          <w:p w14:paraId="30E47CE9" w14:textId="77777777" w:rsidR="00935FFD" w:rsidRDefault="00935FFD">
            <w:pPr>
              <w:rPr>
                <w:lang w:val="en-GB"/>
              </w:rPr>
            </w:pPr>
            <w:r>
              <w:rPr>
                <w:lang w:val="en-GB"/>
              </w:rPr>
              <w:t xml:space="preserve">Not occurred </w:t>
            </w:r>
          </w:p>
          <w:p w14:paraId="4898CD1D" w14:textId="77777777" w:rsidR="00935FFD" w:rsidRDefault="00935FFD">
            <w:pPr>
              <w:rPr>
                <w:lang w:val="en-GB"/>
              </w:rPr>
            </w:pPr>
          </w:p>
          <w:p w14:paraId="71A16E7B" w14:textId="2901B38B" w:rsidR="00935FFD" w:rsidRDefault="00935FFD">
            <w:pPr>
              <w:rPr>
                <w:lang w:val="en-GB"/>
              </w:rPr>
            </w:pPr>
            <w:r>
              <w:rPr>
                <w:lang w:val="en-GB"/>
              </w:rPr>
              <w:t xml:space="preserve">0 per annum </w:t>
            </w:r>
          </w:p>
        </w:tc>
      </w:tr>
      <w:tr w:rsidR="00935FFD" w14:paraId="3830865D" w14:textId="77777777" w:rsidTr="00DB23C5">
        <w:tc>
          <w:tcPr>
            <w:tcW w:w="2698" w:type="dxa"/>
          </w:tcPr>
          <w:p w14:paraId="58501739" w14:textId="1DDC8B49" w:rsidR="00935FFD" w:rsidRDefault="005D2A10" w:rsidP="00DB23C5">
            <w:pPr>
              <w:rPr>
                <w:lang w:val="en-GB"/>
              </w:rPr>
            </w:pPr>
            <w:r>
              <w:rPr>
                <w:lang w:val="en-GB"/>
              </w:rPr>
              <w:t xml:space="preserve">Children getting lost </w:t>
            </w:r>
            <w:r w:rsidR="00DB23C5">
              <w:rPr>
                <w:lang w:val="en-GB"/>
              </w:rPr>
              <w:t xml:space="preserve"> </w:t>
            </w:r>
          </w:p>
        </w:tc>
        <w:tc>
          <w:tcPr>
            <w:tcW w:w="1093" w:type="dxa"/>
          </w:tcPr>
          <w:p w14:paraId="1397C5EB" w14:textId="560A6ACC" w:rsidR="00935FFD" w:rsidRDefault="00AF060A">
            <w:pPr>
              <w:rPr>
                <w:lang w:val="en-GB"/>
              </w:rPr>
            </w:pPr>
            <w:r>
              <w:rPr>
                <w:lang w:val="en-GB"/>
              </w:rPr>
              <w:t>1/10</w:t>
            </w:r>
          </w:p>
        </w:tc>
        <w:tc>
          <w:tcPr>
            <w:tcW w:w="1166" w:type="dxa"/>
          </w:tcPr>
          <w:p w14:paraId="4090848A" w14:textId="22390FE4" w:rsidR="00935FFD" w:rsidRDefault="00755AEA">
            <w:pPr>
              <w:rPr>
                <w:lang w:val="en-GB"/>
              </w:rPr>
            </w:pPr>
            <w:r>
              <w:rPr>
                <w:lang w:val="en-GB"/>
              </w:rPr>
              <w:t>LR</w:t>
            </w:r>
          </w:p>
        </w:tc>
        <w:tc>
          <w:tcPr>
            <w:tcW w:w="7371" w:type="dxa"/>
          </w:tcPr>
          <w:p w14:paraId="188871A9" w14:textId="70C97E80" w:rsidR="00DB23C5" w:rsidRDefault="005D2A10" w:rsidP="00AF060A">
            <w:pPr>
              <w:rPr>
                <w:lang w:val="en-GB"/>
              </w:rPr>
            </w:pPr>
            <w:r>
              <w:rPr>
                <w:lang w:val="en-GB"/>
              </w:rPr>
              <w:t>Event org</w:t>
            </w:r>
            <w:r w:rsidR="0044271A">
              <w:rPr>
                <w:lang w:val="en-GB"/>
              </w:rPr>
              <w:t>anisers will ensure that marsha</w:t>
            </w:r>
            <w:r>
              <w:rPr>
                <w:lang w:val="en-GB"/>
              </w:rPr>
              <w:t>ls are on the site of the furthest points and keep a vigilant watch</w:t>
            </w:r>
            <w:r w:rsidR="00340A6F">
              <w:rPr>
                <w:lang w:val="en-GB"/>
              </w:rPr>
              <w:t xml:space="preserve"> of any children straying off t</w:t>
            </w:r>
            <w:r>
              <w:rPr>
                <w:lang w:val="en-GB"/>
              </w:rPr>
              <w:t xml:space="preserve">he course. The course will be viewed from the main start/ finish point so that any children staying off the course can be seen. </w:t>
            </w:r>
          </w:p>
          <w:p w14:paraId="03397682" w14:textId="457D166B" w:rsidR="005D2A10" w:rsidRDefault="005D2A10" w:rsidP="00AF060A">
            <w:pPr>
              <w:rPr>
                <w:lang w:val="en-GB"/>
              </w:rPr>
            </w:pPr>
            <w:r>
              <w:rPr>
                <w:lang w:val="en-GB"/>
              </w:rPr>
              <w:t xml:space="preserve">Schools are also required to be vigilant towards their runners. </w:t>
            </w:r>
          </w:p>
        </w:tc>
        <w:tc>
          <w:tcPr>
            <w:tcW w:w="1622" w:type="dxa"/>
          </w:tcPr>
          <w:p w14:paraId="263ADFD7" w14:textId="77777777" w:rsidR="00935FFD" w:rsidRDefault="00755AEA">
            <w:pPr>
              <w:rPr>
                <w:lang w:val="en-GB"/>
              </w:rPr>
            </w:pPr>
            <w:r>
              <w:rPr>
                <w:lang w:val="en-GB"/>
              </w:rPr>
              <w:t xml:space="preserve">No occurred </w:t>
            </w:r>
          </w:p>
          <w:p w14:paraId="3BAA0F2D" w14:textId="77777777" w:rsidR="00755AEA" w:rsidRDefault="00755AEA">
            <w:pPr>
              <w:rPr>
                <w:lang w:val="en-GB"/>
              </w:rPr>
            </w:pPr>
          </w:p>
          <w:p w14:paraId="4E83FA92" w14:textId="0615038C" w:rsidR="00755AEA" w:rsidRDefault="00755AEA">
            <w:pPr>
              <w:rPr>
                <w:lang w:val="en-GB"/>
              </w:rPr>
            </w:pPr>
            <w:r>
              <w:rPr>
                <w:lang w:val="en-GB"/>
              </w:rPr>
              <w:t xml:space="preserve">0 per annum </w:t>
            </w:r>
          </w:p>
        </w:tc>
      </w:tr>
      <w:tr w:rsidR="00241B26" w14:paraId="6463E346" w14:textId="77777777" w:rsidTr="00DB23C5">
        <w:trPr>
          <w:trHeight w:val="1066"/>
        </w:trPr>
        <w:tc>
          <w:tcPr>
            <w:tcW w:w="2698" w:type="dxa"/>
          </w:tcPr>
          <w:p w14:paraId="0615EE57" w14:textId="311A3A15" w:rsidR="00241B26" w:rsidRDefault="005D2A10" w:rsidP="004E19E4">
            <w:pPr>
              <w:rPr>
                <w:lang w:val="en-GB"/>
              </w:rPr>
            </w:pPr>
            <w:r>
              <w:rPr>
                <w:lang w:val="en-GB"/>
              </w:rPr>
              <w:t>Abduction of children</w:t>
            </w:r>
          </w:p>
        </w:tc>
        <w:tc>
          <w:tcPr>
            <w:tcW w:w="1093" w:type="dxa"/>
          </w:tcPr>
          <w:p w14:paraId="12652DB1" w14:textId="4B8A6E74" w:rsidR="00241B26" w:rsidRDefault="005D2A10">
            <w:pPr>
              <w:rPr>
                <w:lang w:val="en-GB"/>
              </w:rPr>
            </w:pPr>
            <w:r>
              <w:rPr>
                <w:lang w:val="en-GB"/>
              </w:rPr>
              <w:t>1/10</w:t>
            </w:r>
          </w:p>
        </w:tc>
        <w:tc>
          <w:tcPr>
            <w:tcW w:w="1166" w:type="dxa"/>
          </w:tcPr>
          <w:p w14:paraId="4E96879D" w14:textId="18BC33C8" w:rsidR="00241B26" w:rsidRDefault="005D2A10">
            <w:pPr>
              <w:rPr>
                <w:lang w:val="en-GB"/>
              </w:rPr>
            </w:pPr>
            <w:r>
              <w:rPr>
                <w:lang w:val="en-GB"/>
              </w:rPr>
              <w:t>HR</w:t>
            </w:r>
          </w:p>
        </w:tc>
        <w:tc>
          <w:tcPr>
            <w:tcW w:w="7371" w:type="dxa"/>
          </w:tcPr>
          <w:p w14:paraId="414F0EB4" w14:textId="77777777" w:rsidR="00241B26" w:rsidRDefault="005D2A10" w:rsidP="004E19E4">
            <w:pPr>
              <w:rPr>
                <w:lang w:val="en-GB"/>
              </w:rPr>
            </w:pPr>
            <w:r>
              <w:rPr>
                <w:lang w:val="en-GB"/>
              </w:rPr>
              <w:t xml:space="preserve">Children are to be on a site that is mapped and run in pairs. Marshalls will be set across the course in the furthest areas to keep watchful of the course and any public gaining access to the site. </w:t>
            </w:r>
          </w:p>
          <w:p w14:paraId="7FDD613B" w14:textId="10F3F599" w:rsidR="00340A6F" w:rsidRDefault="00340A6F" w:rsidP="004E19E4">
            <w:pPr>
              <w:rPr>
                <w:lang w:val="en-GB"/>
              </w:rPr>
            </w:pPr>
            <w:r>
              <w:rPr>
                <w:lang w:val="en-GB"/>
              </w:rPr>
              <w:t xml:space="preserve">Staff requirement is to ensure the safety of their children too </w:t>
            </w:r>
          </w:p>
        </w:tc>
        <w:tc>
          <w:tcPr>
            <w:tcW w:w="1622" w:type="dxa"/>
          </w:tcPr>
          <w:p w14:paraId="05E87D45" w14:textId="77777777" w:rsidR="00241B26" w:rsidRDefault="00340A6F">
            <w:pPr>
              <w:rPr>
                <w:lang w:val="en-GB"/>
              </w:rPr>
            </w:pPr>
            <w:r>
              <w:rPr>
                <w:lang w:val="en-GB"/>
              </w:rPr>
              <w:t xml:space="preserve">Not occurred </w:t>
            </w:r>
          </w:p>
          <w:p w14:paraId="6AE81469" w14:textId="431A624F" w:rsidR="00340A6F" w:rsidRDefault="00340A6F">
            <w:pPr>
              <w:rPr>
                <w:lang w:val="en-GB"/>
              </w:rPr>
            </w:pPr>
            <w:r>
              <w:rPr>
                <w:lang w:val="en-GB"/>
              </w:rPr>
              <w:t xml:space="preserve">0 per annum </w:t>
            </w:r>
          </w:p>
        </w:tc>
      </w:tr>
      <w:tr w:rsidR="00241B26" w14:paraId="49D23A3C" w14:textId="77777777" w:rsidTr="00DB23C5">
        <w:tc>
          <w:tcPr>
            <w:tcW w:w="2698" w:type="dxa"/>
          </w:tcPr>
          <w:p w14:paraId="3786F9A7" w14:textId="4B32AD05" w:rsidR="00241B26" w:rsidRDefault="00DB23C5">
            <w:pPr>
              <w:rPr>
                <w:lang w:val="en-GB"/>
              </w:rPr>
            </w:pPr>
            <w:r>
              <w:rPr>
                <w:lang w:val="en-GB"/>
              </w:rPr>
              <w:t xml:space="preserve">Exhaustion, dehydration and sun stroke </w:t>
            </w:r>
          </w:p>
        </w:tc>
        <w:tc>
          <w:tcPr>
            <w:tcW w:w="1093" w:type="dxa"/>
          </w:tcPr>
          <w:p w14:paraId="5024458C" w14:textId="7DC5CC8F" w:rsidR="00241B26" w:rsidRDefault="00241B26">
            <w:pPr>
              <w:rPr>
                <w:lang w:val="en-GB"/>
              </w:rPr>
            </w:pPr>
            <w:r>
              <w:rPr>
                <w:lang w:val="en-GB"/>
              </w:rPr>
              <w:t>1/10</w:t>
            </w:r>
          </w:p>
        </w:tc>
        <w:tc>
          <w:tcPr>
            <w:tcW w:w="1166" w:type="dxa"/>
          </w:tcPr>
          <w:p w14:paraId="1A8CE973" w14:textId="28458116" w:rsidR="00241B26" w:rsidRDefault="00241B26">
            <w:pPr>
              <w:rPr>
                <w:lang w:val="en-GB"/>
              </w:rPr>
            </w:pPr>
            <w:r>
              <w:rPr>
                <w:lang w:val="en-GB"/>
              </w:rPr>
              <w:t xml:space="preserve">LR </w:t>
            </w:r>
          </w:p>
        </w:tc>
        <w:tc>
          <w:tcPr>
            <w:tcW w:w="7371" w:type="dxa"/>
          </w:tcPr>
          <w:p w14:paraId="2AE48F3C" w14:textId="6B33A36C" w:rsidR="009E5C92" w:rsidRDefault="00340A6F" w:rsidP="00340A6F">
            <w:pPr>
              <w:rPr>
                <w:lang w:val="en-GB"/>
              </w:rPr>
            </w:pPr>
            <w:r>
              <w:rPr>
                <w:lang w:val="en-GB"/>
              </w:rPr>
              <w:t>AVSSP gazebo is available for shelter from any sun and spare water is available for children</w:t>
            </w:r>
            <w:r w:rsidR="00DB23C5">
              <w:rPr>
                <w:lang w:val="en-GB"/>
              </w:rPr>
              <w:t xml:space="preserve"> to access if they require fluid. </w:t>
            </w:r>
          </w:p>
        </w:tc>
        <w:tc>
          <w:tcPr>
            <w:tcW w:w="1622" w:type="dxa"/>
          </w:tcPr>
          <w:p w14:paraId="663A4AE9" w14:textId="77777777" w:rsidR="00340A6F" w:rsidRDefault="009E5C92">
            <w:pPr>
              <w:rPr>
                <w:lang w:val="en-GB"/>
              </w:rPr>
            </w:pPr>
            <w:r>
              <w:rPr>
                <w:lang w:val="en-GB"/>
              </w:rPr>
              <w:t>Not occurred</w:t>
            </w:r>
          </w:p>
          <w:p w14:paraId="1D57BBF4" w14:textId="18F706AE" w:rsidR="00241B26" w:rsidRDefault="00340A6F">
            <w:pPr>
              <w:rPr>
                <w:lang w:val="en-GB"/>
              </w:rPr>
            </w:pPr>
            <w:r>
              <w:rPr>
                <w:lang w:val="en-GB"/>
              </w:rPr>
              <w:t xml:space="preserve">0 per annum </w:t>
            </w:r>
            <w:r w:rsidR="009E5C92">
              <w:rPr>
                <w:lang w:val="en-GB"/>
              </w:rPr>
              <w:t xml:space="preserve"> </w:t>
            </w:r>
          </w:p>
        </w:tc>
      </w:tr>
      <w:tr w:rsidR="004E19E4" w14:paraId="5D85F11D" w14:textId="77777777" w:rsidTr="00DB23C5">
        <w:tc>
          <w:tcPr>
            <w:tcW w:w="2698" w:type="dxa"/>
          </w:tcPr>
          <w:p w14:paraId="69D7BD5A" w14:textId="090A225F" w:rsidR="004E19E4" w:rsidRDefault="00DB23C5">
            <w:pPr>
              <w:rPr>
                <w:lang w:val="en-GB"/>
              </w:rPr>
            </w:pPr>
            <w:r>
              <w:rPr>
                <w:lang w:val="en-GB"/>
              </w:rPr>
              <w:t xml:space="preserve">General injuries due to ‘messing around’ when not playing in structured games </w:t>
            </w:r>
          </w:p>
        </w:tc>
        <w:tc>
          <w:tcPr>
            <w:tcW w:w="1093" w:type="dxa"/>
          </w:tcPr>
          <w:p w14:paraId="148812F2" w14:textId="25AC66C2" w:rsidR="004E19E4" w:rsidRDefault="00DB23C5">
            <w:pPr>
              <w:rPr>
                <w:lang w:val="en-GB"/>
              </w:rPr>
            </w:pPr>
            <w:r>
              <w:rPr>
                <w:lang w:val="en-GB"/>
              </w:rPr>
              <w:t>2</w:t>
            </w:r>
            <w:r w:rsidR="004E19E4">
              <w:rPr>
                <w:lang w:val="en-GB"/>
              </w:rPr>
              <w:t>/10</w:t>
            </w:r>
          </w:p>
        </w:tc>
        <w:tc>
          <w:tcPr>
            <w:tcW w:w="1166" w:type="dxa"/>
          </w:tcPr>
          <w:p w14:paraId="434B7AF2" w14:textId="274F5DBB" w:rsidR="004E19E4" w:rsidRDefault="004E19E4">
            <w:pPr>
              <w:rPr>
                <w:lang w:val="en-GB"/>
              </w:rPr>
            </w:pPr>
            <w:r>
              <w:rPr>
                <w:lang w:val="en-GB"/>
              </w:rPr>
              <w:t xml:space="preserve">LR </w:t>
            </w:r>
          </w:p>
        </w:tc>
        <w:tc>
          <w:tcPr>
            <w:tcW w:w="7371" w:type="dxa"/>
          </w:tcPr>
          <w:p w14:paraId="41B8761F" w14:textId="2542A6EA" w:rsidR="004E19E4" w:rsidRDefault="00DB23C5" w:rsidP="004E19E4">
            <w:pPr>
              <w:rPr>
                <w:lang w:val="en-GB"/>
              </w:rPr>
            </w:pPr>
            <w:r>
              <w:rPr>
                <w:lang w:val="en-GB"/>
              </w:rPr>
              <w:t xml:space="preserve">Children are the responsibility of the school and this message will be relayed to the school that they need to control and managed their students. </w:t>
            </w:r>
          </w:p>
        </w:tc>
        <w:tc>
          <w:tcPr>
            <w:tcW w:w="1622" w:type="dxa"/>
          </w:tcPr>
          <w:p w14:paraId="2074A263" w14:textId="77777777" w:rsidR="004E19E4" w:rsidRDefault="00340A6F">
            <w:pPr>
              <w:rPr>
                <w:lang w:val="en-GB"/>
              </w:rPr>
            </w:pPr>
            <w:r>
              <w:rPr>
                <w:lang w:val="en-GB"/>
              </w:rPr>
              <w:t xml:space="preserve">Not occurred </w:t>
            </w:r>
          </w:p>
          <w:p w14:paraId="5C9865CA" w14:textId="35868383" w:rsidR="00340A6F" w:rsidRDefault="00340A6F">
            <w:pPr>
              <w:rPr>
                <w:lang w:val="en-GB"/>
              </w:rPr>
            </w:pPr>
            <w:r>
              <w:rPr>
                <w:lang w:val="en-GB"/>
              </w:rPr>
              <w:t xml:space="preserve">0 per annum </w:t>
            </w:r>
          </w:p>
        </w:tc>
      </w:tr>
      <w:tr w:rsidR="004452D1" w14:paraId="690F8C01" w14:textId="77777777" w:rsidTr="00DB23C5">
        <w:tc>
          <w:tcPr>
            <w:tcW w:w="2698" w:type="dxa"/>
          </w:tcPr>
          <w:p w14:paraId="4E062CA2" w14:textId="147AFE5F" w:rsidR="004452D1" w:rsidRDefault="004452D1">
            <w:pPr>
              <w:rPr>
                <w:lang w:val="en-GB"/>
              </w:rPr>
            </w:pPr>
            <w:r>
              <w:rPr>
                <w:lang w:val="en-GB"/>
              </w:rPr>
              <w:t xml:space="preserve">Issues with car parking </w:t>
            </w:r>
          </w:p>
        </w:tc>
        <w:tc>
          <w:tcPr>
            <w:tcW w:w="1093" w:type="dxa"/>
          </w:tcPr>
          <w:p w14:paraId="5DEB1113" w14:textId="4D7D4D97" w:rsidR="004452D1" w:rsidRDefault="004452D1">
            <w:pPr>
              <w:rPr>
                <w:lang w:val="en-GB"/>
              </w:rPr>
            </w:pPr>
            <w:r>
              <w:rPr>
                <w:lang w:val="en-GB"/>
              </w:rPr>
              <w:t>1/10</w:t>
            </w:r>
          </w:p>
        </w:tc>
        <w:tc>
          <w:tcPr>
            <w:tcW w:w="1166" w:type="dxa"/>
          </w:tcPr>
          <w:p w14:paraId="1DFAF805" w14:textId="5B1673D8" w:rsidR="004452D1" w:rsidRDefault="004452D1">
            <w:pPr>
              <w:rPr>
                <w:lang w:val="en-GB"/>
              </w:rPr>
            </w:pPr>
            <w:r>
              <w:rPr>
                <w:lang w:val="en-GB"/>
              </w:rPr>
              <w:t xml:space="preserve">LR </w:t>
            </w:r>
          </w:p>
        </w:tc>
        <w:tc>
          <w:tcPr>
            <w:tcW w:w="7371" w:type="dxa"/>
          </w:tcPr>
          <w:p w14:paraId="7A2198C3" w14:textId="77777777" w:rsidR="004452D1" w:rsidRDefault="004452D1" w:rsidP="00F44764">
            <w:pPr>
              <w:rPr>
                <w:lang w:val="en-GB"/>
              </w:rPr>
            </w:pPr>
            <w:r>
              <w:rPr>
                <w:lang w:val="en-GB"/>
              </w:rPr>
              <w:t>We gain entries from schools prior to activities taking place and therefore can adjust our car parking measures to accommodate any expected problems. Where necessary. Car park marshals will be hand to support safe parking of cars</w:t>
            </w:r>
            <w:r w:rsidR="005D2A10">
              <w:rPr>
                <w:lang w:val="en-GB"/>
              </w:rPr>
              <w:t xml:space="preserve"> if required from numbers. </w:t>
            </w:r>
          </w:p>
          <w:p w14:paraId="4009A3CB" w14:textId="7A0AA2C9" w:rsidR="00340A6F" w:rsidRDefault="00340A6F" w:rsidP="00F44764">
            <w:pPr>
              <w:rPr>
                <w:lang w:val="en-GB"/>
              </w:rPr>
            </w:pPr>
            <w:r>
              <w:rPr>
                <w:lang w:val="en-GB"/>
              </w:rPr>
              <w:t xml:space="preserve">Children will not be running across car parks and organisers will ensure cars will be located away from the event itself. </w:t>
            </w:r>
          </w:p>
        </w:tc>
        <w:tc>
          <w:tcPr>
            <w:tcW w:w="1622" w:type="dxa"/>
          </w:tcPr>
          <w:p w14:paraId="389606E2" w14:textId="77777777" w:rsidR="004452D1" w:rsidRDefault="00340A6F">
            <w:pPr>
              <w:rPr>
                <w:lang w:val="en-GB"/>
              </w:rPr>
            </w:pPr>
            <w:r>
              <w:rPr>
                <w:lang w:val="en-GB"/>
              </w:rPr>
              <w:t xml:space="preserve">Not occurred </w:t>
            </w:r>
          </w:p>
          <w:p w14:paraId="4CDD83A1" w14:textId="0F0B1141" w:rsidR="00340A6F" w:rsidRDefault="00340A6F">
            <w:pPr>
              <w:rPr>
                <w:lang w:val="en-GB"/>
              </w:rPr>
            </w:pPr>
            <w:r>
              <w:rPr>
                <w:lang w:val="en-GB"/>
              </w:rPr>
              <w:t xml:space="preserve">0 per annum  </w:t>
            </w:r>
          </w:p>
        </w:tc>
      </w:tr>
      <w:tr w:rsidR="00340A6F" w14:paraId="1AA09F14" w14:textId="77777777" w:rsidTr="00DB23C5">
        <w:tc>
          <w:tcPr>
            <w:tcW w:w="2698" w:type="dxa"/>
          </w:tcPr>
          <w:p w14:paraId="186D87EE" w14:textId="1F03754B" w:rsidR="00340A6F" w:rsidRDefault="00340A6F">
            <w:pPr>
              <w:rPr>
                <w:lang w:val="en-GB"/>
              </w:rPr>
            </w:pPr>
            <w:r>
              <w:rPr>
                <w:lang w:val="en-GB"/>
              </w:rPr>
              <w:t xml:space="preserve">Drowning </w:t>
            </w:r>
          </w:p>
        </w:tc>
        <w:tc>
          <w:tcPr>
            <w:tcW w:w="1093" w:type="dxa"/>
          </w:tcPr>
          <w:p w14:paraId="3D046B43" w14:textId="62B78C78" w:rsidR="00340A6F" w:rsidRDefault="00340A6F">
            <w:pPr>
              <w:rPr>
                <w:lang w:val="en-GB"/>
              </w:rPr>
            </w:pPr>
            <w:r>
              <w:rPr>
                <w:lang w:val="en-GB"/>
              </w:rPr>
              <w:t>1/10</w:t>
            </w:r>
          </w:p>
        </w:tc>
        <w:tc>
          <w:tcPr>
            <w:tcW w:w="1166" w:type="dxa"/>
          </w:tcPr>
          <w:p w14:paraId="6D93ACD9" w14:textId="10BD5D0B" w:rsidR="00340A6F" w:rsidRDefault="0044271A">
            <w:pPr>
              <w:rPr>
                <w:lang w:val="en-GB"/>
              </w:rPr>
            </w:pPr>
            <w:r>
              <w:rPr>
                <w:lang w:val="en-GB"/>
              </w:rPr>
              <w:t>HR</w:t>
            </w:r>
          </w:p>
        </w:tc>
        <w:tc>
          <w:tcPr>
            <w:tcW w:w="7371" w:type="dxa"/>
          </w:tcPr>
          <w:p w14:paraId="555AF3EC" w14:textId="4BA72578" w:rsidR="00340A6F" w:rsidRDefault="00340A6F" w:rsidP="00F44764">
            <w:pPr>
              <w:rPr>
                <w:lang w:val="en-GB"/>
              </w:rPr>
            </w:pPr>
            <w:r>
              <w:rPr>
                <w:lang w:val="en-GB"/>
              </w:rPr>
              <w:t xml:space="preserve">The perimeter of the site will be marked off with stakes and hazard tape to provide a physical barrier to the </w:t>
            </w:r>
            <w:proofErr w:type="spellStart"/>
            <w:r>
              <w:rPr>
                <w:lang w:val="en-GB"/>
              </w:rPr>
              <w:t>waters</w:t>
            </w:r>
            <w:proofErr w:type="spellEnd"/>
            <w:r>
              <w:rPr>
                <w:lang w:val="en-GB"/>
              </w:rPr>
              <w:t xml:space="preserve"> edge. Marker points will be located in safer locations that do not require close proximity to the </w:t>
            </w:r>
            <w:proofErr w:type="spellStart"/>
            <w:r>
              <w:rPr>
                <w:lang w:val="en-GB"/>
              </w:rPr>
              <w:t>waters</w:t>
            </w:r>
            <w:proofErr w:type="spellEnd"/>
            <w:r>
              <w:rPr>
                <w:lang w:val="en-GB"/>
              </w:rPr>
              <w:t xml:space="preserve"> </w:t>
            </w:r>
            <w:proofErr w:type="spellStart"/>
            <w:r>
              <w:rPr>
                <w:lang w:val="en-GB"/>
              </w:rPr>
              <w:t xml:space="preserve">edge. </w:t>
            </w:r>
            <w:proofErr w:type="spellEnd"/>
            <w:r>
              <w:rPr>
                <w:lang w:val="en-GB"/>
              </w:rPr>
              <w:t xml:space="preserve">Marshalls will </w:t>
            </w:r>
            <w:r w:rsidR="0044271A">
              <w:rPr>
                <w:lang w:val="en-GB"/>
              </w:rPr>
              <w:t xml:space="preserve">be </w:t>
            </w:r>
            <w:r>
              <w:rPr>
                <w:lang w:val="en-GB"/>
              </w:rPr>
              <w:t xml:space="preserve">positioned across the widest and middle section to provide sufficient staffing and support. </w:t>
            </w:r>
          </w:p>
        </w:tc>
        <w:tc>
          <w:tcPr>
            <w:tcW w:w="1622" w:type="dxa"/>
          </w:tcPr>
          <w:p w14:paraId="1AEDA97E" w14:textId="77777777" w:rsidR="00340A6F" w:rsidRDefault="00340A6F">
            <w:pPr>
              <w:rPr>
                <w:lang w:val="en-GB"/>
              </w:rPr>
            </w:pPr>
            <w:r>
              <w:rPr>
                <w:lang w:val="en-GB"/>
              </w:rPr>
              <w:t xml:space="preserve">Not occurred </w:t>
            </w:r>
          </w:p>
          <w:p w14:paraId="1D4C7E93" w14:textId="2A8BFFA5" w:rsidR="00340A6F" w:rsidRDefault="00340A6F">
            <w:pPr>
              <w:rPr>
                <w:lang w:val="en-GB"/>
              </w:rPr>
            </w:pPr>
            <w:r>
              <w:rPr>
                <w:lang w:val="en-GB"/>
              </w:rPr>
              <w:t xml:space="preserve">0 per annum </w:t>
            </w:r>
          </w:p>
        </w:tc>
      </w:tr>
      <w:tr w:rsidR="007E055D" w14:paraId="58B93764" w14:textId="77777777" w:rsidTr="00DB23C5">
        <w:tc>
          <w:tcPr>
            <w:tcW w:w="2698" w:type="dxa"/>
          </w:tcPr>
          <w:p w14:paraId="4141048C" w14:textId="548ED609" w:rsidR="007E055D" w:rsidRDefault="007E055D">
            <w:pPr>
              <w:rPr>
                <w:lang w:val="en-GB"/>
              </w:rPr>
            </w:pPr>
            <w:r>
              <w:rPr>
                <w:lang w:val="en-GB"/>
              </w:rPr>
              <w:lastRenderedPageBreak/>
              <w:t>Injuries from equipment</w:t>
            </w:r>
          </w:p>
        </w:tc>
        <w:tc>
          <w:tcPr>
            <w:tcW w:w="1093" w:type="dxa"/>
          </w:tcPr>
          <w:p w14:paraId="76583896" w14:textId="06B607E4" w:rsidR="007E055D" w:rsidRDefault="007E055D">
            <w:pPr>
              <w:rPr>
                <w:lang w:val="en-GB"/>
              </w:rPr>
            </w:pPr>
            <w:r>
              <w:rPr>
                <w:lang w:val="en-GB"/>
              </w:rPr>
              <w:t>4/10</w:t>
            </w:r>
          </w:p>
        </w:tc>
        <w:tc>
          <w:tcPr>
            <w:tcW w:w="1166" w:type="dxa"/>
          </w:tcPr>
          <w:p w14:paraId="317FC881" w14:textId="10596988" w:rsidR="007E055D" w:rsidRDefault="007E055D">
            <w:pPr>
              <w:rPr>
                <w:lang w:val="en-GB"/>
              </w:rPr>
            </w:pPr>
            <w:r>
              <w:rPr>
                <w:lang w:val="en-GB"/>
              </w:rPr>
              <w:t>MLR</w:t>
            </w:r>
          </w:p>
        </w:tc>
        <w:tc>
          <w:tcPr>
            <w:tcW w:w="7371" w:type="dxa"/>
          </w:tcPr>
          <w:p w14:paraId="0E3BDA01" w14:textId="63AE8315" w:rsidR="007E055D" w:rsidRDefault="007E055D" w:rsidP="00F44764">
            <w:pPr>
              <w:rPr>
                <w:lang w:val="en-GB"/>
              </w:rPr>
            </w:pPr>
            <w:r>
              <w:rPr>
                <w:lang w:val="en-GB"/>
              </w:rPr>
              <w:t>All activities will be fully assessed for risk during the planning of the event. Each activity will be appropriate for the ages involved. Ice packs and basic first aid will be available for any minor injuries which occur. SSP staff will monitor each activity and students will never be left unattended during participation, schools are responsible for the welfare of their students at all times but particularly during times when activity is not being completed</w:t>
            </w:r>
          </w:p>
        </w:tc>
        <w:tc>
          <w:tcPr>
            <w:tcW w:w="1622" w:type="dxa"/>
          </w:tcPr>
          <w:p w14:paraId="38E7B111" w14:textId="71ADAF38" w:rsidR="007E055D" w:rsidRDefault="008C0E67">
            <w:pPr>
              <w:rPr>
                <w:lang w:val="en-GB"/>
              </w:rPr>
            </w:pPr>
            <w:r>
              <w:rPr>
                <w:lang w:val="en-GB"/>
              </w:rPr>
              <w:t>Not occurred recently</w:t>
            </w:r>
          </w:p>
          <w:p w14:paraId="3EFB16A9" w14:textId="77777777" w:rsidR="007E055D" w:rsidRDefault="007E055D">
            <w:pPr>
              <w:rPr>
                <w:lang w:val="en-GB"/>
              </w:rPr>
            </w:pPr>
          </w:p>
          <w:p w14:paraId="41A129E3" w14:textId="77777777" w:rsidR="007E055D" w:rsidRDefault="007E055D">
            <w:pPr>
              <w:rPr>
                <w:lang w:val="en-GB"/>
              </w:rPr>
            </w:pPr>
          </w:p>
          <w:p w14:paraId="5ED0B0CC" w14:textId="77777777" w:rsidR="007E055D" w:rsidRDefault="007E055D">
            <w:pPr>
              <w:rPr>
                <w:lang w:val="en-GB"/>
              </w:rPr>
            </w:pPr>
          </w:p>
          <w:p w14:paraId="071B58F4" w14:textId="77777777" w:rsidR="007E055D" w:rsidRDefault="007E055D">
            <w:pPr>
              <w:rPr>
                <w:lang w:val="en-GB"/>
              </w:rPr>
            </w:pPr>
          </w:p>
          <w:p w14:paraId="29270360" w14:textId="2D6882F1" w:rsidR="007E055D" w:rsidRDefault="00AB5F33">
            <w:pPr>
              <w:rPr>
                <w:lang w:val="en-GB"/>
              </w:rPr>
            </w:pPr>
            <w:r>
              <w:rPr>
                <w:lang w:val="en-GB"/>
              </w:rPr>
              <w:t>2</w:t>
            </w:r>
            <w:r w:rsidR="007E055D">
              <w:rPr>
                <w:lang w:val="en-GB"/>
              </w:rPr>
              <w:t xml:space="preserve"> per annum</w:t>
            </w:r>
          </w:p>
        </w:tc>
      </w:tr>
      <w:tr w:rsidR="00070F3D" w14:paraId="1C55BACF" w14:textId="77777777" w:rsidTr="00DB23C5">
        <w:tc>
          <w:tcPr>
            <w:tcW w:w="2698" w:type="dxa"/>
          </w:tcPr>
          <w:p w14:paraId="234C8E77" w14:textId="29347579" w:rsidR="00070F3D" w:rsidRDefault="00070F3D">
            <w:pPr>
              <w:rPr>
                <w:lang w:val="en-GB"/>
              </w:rPr>
            </w:pPr>
            <w:r>
              <w:rPr>
                <w:lang w:val="en-GB"/>
              </w:rPr>
              <w:t xml:space="preserve">Public interference / stray dogs </w:t>
            </w:r>
          </w:p>
        </w:tc>
        <w:tc>
          <w:tcPr>
            <w:tcW w:w="1093" w:type="dxa"/>
          </w:tcPr>
          <w:p w14:paraId="4B023688" w14:textId="5C8B7A3F" w:rsidR="00070F3D" w:rsidRDefault="00070F3D">
            <w:pPr>
              <w:rPr>
                <w:lang w:val="en-GB"/>
              </w:rPr>
            </w:pPr>
            <w:r>
              <w:rPr>
                <w:lang w:val="en-GB"/>
              </w:rPr>
              <w:t>1/10</w:t>
            </w:r>
          </w:p>
        </w:tc>
        <w:tc>
          <w:tcPr>
            <w:tcW w:w="1166" w:type="dxa"/>
          </w:tcPr>
          <w:p w14:paraId="2EF2EE4D" w14:textId="6DDDB42D" w:rsidR="00070F3D" w:rsidRDefault="00070F3D">
            <w:pPr>
              <w:rPr>
                <w:lang w:val="en-GB"/>
              </w:rPr>
            </w:pPr>
            <w:r>
              <w:rPr>
                <w:lang w:val="en-GB"/>
              </w:rPr>
              <w:t>LR</w:t>
            </w:r>
          </w:p>
        </w:tc>
        <w:tc>
          <w:tcPr>
            <w:tcW w:w="7371" w:type="dxa"/>
          </w:tcPr>
          <w:p w14:paraId="38ACD338" w14:textId="6D5614C3" w:rsidR="00070F3D" w:rsidRDefault="00070F3D" w:rsidP="00F44764">
            <w:pPr>
              <w:rPr>
                <w:lang w:val="en-GB"/>
              </w:rPr>
            </w:pPr>
            <w:r>
              <w:rPr>
                <w:lang w:val="en-GB"/>
              </w:rPr>
              <w:t xml:space="preserve">Organisers will be vigilant to this and keep an eye out for anything that may cause harm to the riders and spectators and deal with these incidences as they occur.  </w:t>
            </w:r>
          </w:p>
        </w:tc>
        <w:tc>
          <w:tcPr>
            <w:tcW w:w="1622" w:type="dxa"/>
          </w:tcPr>
          <w:p w14:paraId="1A6764C5" w14:textId="77777777" w:rsidR="00070F3D" w:rsidRDefault="00070F3D" w:rsidP="00A82C58">
            <w:pPr>
              <w:rPr>
                <w:lang w:val="en-GB"/>
              </w:rPr>
            </w:pPr>
            <w:r>
              <w:rPr>
                <w:lang w:val="en-GB"/>
              </w:rPr>
              <w:t>Not occurred</w:t>
            </w:r>
          </w:p>
          <w:p w14:paraId="0B918AA6" w14:textId="77777777" w:rsidR="00070F3D" w:rsidRDefault="00070F3D" w:rsidP="00A82C58">
            <w:pPr>
              <w:rPr>
                <w:lang w:val="en-GB"/>
              </w:rPr>
            </w:pPr>
          </w:p>
          <w:p w14:paraId="592FDD9D" w14:textId="6980B4CE" w:rsidR="00070F3D" w:rsidRDefault="00070F3D">
            <w:pPr>
              <w:rPr>
                <w:lang w:val="en-GB"/>
              </w:rPr>
            </w:pPr>
            <w:r>
              <w:rPr>
                <w:lang w:val="en-GB"/>
              </w:rPr>
              <w:t>0 per annum</w:t>
            </w:r>
          </w:p>
        </w:tc>
      </w:tr>
      <w:tr w:rsidR="001503B0" w14:paraId="1B333D84" w14:textId="77777777" w:rsidTr="00DB23C5">
        <w:tc>
          <w:tcPr>
            <w:tcW w:w="2698" w:type="dxa"/>
          </w:tcPr>
          <w:p w14:paraId="08F88938" w14:textId="17CBBDD5" w:rsidR="001503B0" w:rsidRDefault="001503B0">
            <w:pPr>
              <w:rPr>
                <w:lang w:val="en-GB"/>
              </w:rPr>
            </w:pPr>
            <w:r>
              <w:rPr>
                <w:lang w:val="en-GB"/>
              </w:rPr>
              <w:t>Injuries from crawling/surface</w:t>
            </w:r>
          </w:p>
        </w:tc>
        <w:tc>
          <w:tcPr>
            <w:tcW w:w="1093" w:type="dxa"/>
          </w:tcPr>
          <w:p w14:paraId="41B4EAE8" w14:textId="7E3E55CA" w:rsidR="001503B0" w:rsidRDefault="001503B0">
            <w:pPr>
              <w:rPr>
                <w:lang w:val="en-GB"/>
              </w:rPr>
            </w:pPr>
            <w:r>
              <w:rPr>
                <w:lang w:val="en-GB"/>
              </w:rPr>
              <w:t>2/10</w:t>
            </w:r>
          </w:p>
        </w:tc>
        <w:tc>
          <w:tcPr>
            <w:tcW w:w="1166" w:type="dxa"/>
          </w:tcPr>
          <w:p w14:paraId="54A49DA6" w14:textId="386E162D" w:rsidR="001503B0" w:rsidRDefault="001503B0">
            <w:pPr>
              <w:rPr>
                <w:lang w:val="en-GB"/>
              </w:rPr>
            </w:pPr>
            <w:r>
              <w:rPr>
                <w:lang w:val="en-GB"/>
              </w:rPr>
              <w:t>LR</w:t>
            </w:r>
          </w:p>
        </w:tc>
        <w:tc>
          <w:tcPr>
            <w:tcW w:w="7371" w:type="dxa"/>
          </w:tcPr>
          <w:p w14:paraId="4A40BB33" w14:textId="0A07BBC6" w:rsidR="001503B0" w:rsidRDefault="001503B0" w:rsidP="00F44764">
            <w:pPr>
              <w:rPr>
                <w:lang w:val="en-GB"/>
              </w:rPr>
            </w:pPr>
            <w:r>
              <w:rPr>
                <w:lang w:val="en-GB"/>
              </w:rPr>
              <w:t>Organisers to thoroughly check surface for potentially dangerous items such as stones, sticks, glass, tent pegs etc. All such items will be removed and if any concerns are present that the surface is unsafe the piece of equipment wouldn’t be used there. All tent pegs will be positioned around the outside of the nets/sheets to reduce risk of crawling over</w:t>
            </w:r>
            <w:r w:rsidR="00664115">
              <w:rPr>
                <w:lang w:val="en-GB"/>
              </w:rPr>
              <w:t>. All crawling/jumping activities will be positioned on grass and never on concrete</w:t>
            </w:r>
          </w:p>
        </w:tc>
        <w:tc>
          <w:tcPr>
            <w:tcW w:w="1622" w:type="dxa"/>
          </w:tcPr>
          <w:p w14:paraId="3CB16D25" w14:textId="5A00A43E" w:rsidR="001503B0" w:rsidRDefault="001503B0" w:rsidP="00A82C58">
            <w:pPr>
              <w:rPr>
                <w:lang w:val="en-GB"/>
              </w:rPr>
            </w:pPr>
            <w:r>
              <w:rPr>
                <w:lang w:val="en-GB"/>
              </w:rPr>
              <w:t>Not occurred</w:t>
            </w:r>
          </w:p>
          <w:p w14:paraId="65A9CC5E" w14:textId="77777777" w:rsidR="001503B0" w:rsidRDefault="001503B0" w:rsidP="00A82C58">
            <w:pPr>
              <w:rPr>
                <w:lang w:val="en-GB"/>
              </w:rPr>
            </w:pPr>
          </w:p>
          <w:p w14:paraId="305A81D3" w14:textId="3E1216ED" w:rsidR="001503B0" w:rsidRDefault="001503B0" w:rsidP="00A82C58">
            <w:pPr>
              <w:rPr>
                <w:lang w:val="en-GB"/>
              </w:rPr>
            </w:pPr>
            <w:r>
              <w:rPr>
                <w:lang w:val="en-GB"/>
              </w:rPr>
              <w:t>1 per annum</w:t>
            </w:r>
          </w:p>
        </w:tc>
      </w:tr>
      <w:tr w:rsidR="001503B0" w14:paraId="4F1A06B8" w14:textId="77777777" w:rsidTr="00DB23C5">
        <w:tc>
          <w:tcPr>
            <w:tcW w:w="2698" w:type="dxa"/>
          </w:tcPr>
          <w:p w14:paraId="6D9A5A80" w14:textId="59502C89" w:rsidR="001503B0" w:rsidRDefault="00E03D0C">
            <w:pPr>
              <w:rPr>
                <w:lang w:val="en-GB"/>
              </w:rPr>
            </w:pPr>
            <w:r>
              <w:rPr>
                <w:lang w:val="en-GB"/>
              </w:rPr>
              <w:t xml:space="preserve">Panic/stress caused from becoming ‘stuck’ – claustrophobia </w:t>
            </w:r>
          </w:p>
        </w:tc>
        <w:tc>
          <w:tcPr>
            <w:tcW w:w="1093" w:type="dxa"/>
          </w:tcPr>
          <w:p w14:paraId="558EDAEF" w14:textId="6F999F10" w:rsidR="001503B0" w:rsidRDefault="00E03D0C">
            <w:pPr>
              <w:rPr>
                <w:lang w:val="en-GB"/>
              </w:rPr>
            </w:pPr>
            <w:r>
              <w:rPr>
                <w:lang w:val="en-GB"/>
              </w:rPr>
              <w:t>0.5/10</w:t>
            </w:r>
          </w:p>
        </w:tc>
        <w:tc>
          <w:tcPr>
            <w:tcW w:w="1166" w:type="dxa"/>
          </w:tcPr>
          <w:p w14:paraId="6471D52B" w14:textId="73780EA3" w:rsidR="001503B0" w:rsidRDefault="00E03D0C">
            <w:pPr>
              <w:rPr>
                <w:lang w:val="en-GB"/>
              </w:rPr>
            </w:pPr>
            <w:r>
              <w:rPr>
                <w:lang w:val="en-GB"/>
              </w:rPr>
              <w:t>MR</w:t>
            </w:r>
          </w:p>
        </w:tc>
        <w:tc>
          <w:tcPr>
            <w:tcW w:w="7371" w:type="dxa"/>
          </w:tcPr>
          <w:p w14:paraId="7E0BC45C" w14:textId="73C96433" w:rsidR="001503B0" w:rsidRDefault="00E03D0C" w:rsidP="00F44764">
            <w:pPr>
              <w:rPr>
                <w:lang w:val="en-GB"/>
              </w:rPr>
            </w:pPr>
            <w:r>
              <w:rPr>
                <w:lang w:val="en-GB"/>
              </w:rPr>
              <w:t>All stations will be monitored by organisers as well as school staff, any child showing genuine concern about crawling through a tunnel etc will be supported through the experience or withdrawn from it if necessary. No child will be forced to do anything they do not want to do</w:t>
            </w:r>
          </w:p>
        </w:tc>
        <w:tc>
          <w:tcPr>
            <w:tcW w:w="1622" w:type="dxa"/>
          </w:tcPr>
          <w:p w14:paraId="63C20636" w14:textId="77777777" w:rsidR="001503B0" w:rsidRDefault="00E03D0C" w:rsidP="00A82C58">
            <w:pPr>
              <w:rPr>
                <w:lang w:val="en-GB"/>
              </w:rPr>
            </w:pPr>
            <w:r>
              <w:rPr>
                <w:lang w:val="en-GB"/>
              </w:rPr>
              <w:t xml:space="preserve">Not occurred </w:t>
            </w:r>
          </w:p>
          <w:p w14:paraId="25752D8B" w14:textId="77777777" w:rsidR="00E03D0C" w:rsidRDefault="00E03D0C" w:rsidP="00A82C58">
            <w:pPr>
              <w:rPr>
                <w:lang w:val="en-GB"/>
              </w:rPr>
            </w:pPr>
          </w:p>
          <w:p w14:paraId="2478F349" w14:textId="1B6104DD" w:rsidR="00E03D0C" w:rsidRDefault="00E03D0C" w:rsidP="00A82C58">
            <w:pPr>
              <w:rPr>
                <w:lang w:val="en-GB"/>
              </w:rPr>
            </w:pPr>
            <w:r>
              <w:rPr>
                <w:lang w:val="en-GB"/>
              </w:rPr>
              <w:t>0 per annum</w:t>
            </w:r>
          </w:p>
        </w:tc>
      </w:tr>
      <w:tr w:rsidR="00E03D0C" w14:paraId="7CD3294F" w14:textId="77777777" w:rsidTr="00DB23C5">
        <w:tc>
          <w:tcPr>
            <w:tcW w:w="2698" w:type="dxa"/>
          </w:tcPr>
          <w:p w14:paraId="2843DA8C" w14:textId="4BE4B3F5" w:rsidR="00E03D0C" w:rsidRDefault="00E03D0C">
            <w:pPr>
              <w:rPr>
                <w:lang w:val="en-GB"/>
              </w:rPr>
            </w:pPr>
            <w:r>
              <w:rPr>
                <w:lang w:val="en-GB"/>
              </w:rPr>
              <w:t>Illness caused by becoming and staying cold/wet</w:t>
            </w:r>
          </w:p>
        </w:tc>
        <w:tc>
          <w:tcPr>
            <w:tcW w:w="1093" w:type="dxa"/>
          </w:tcPr>
          <w:p w14:paraId="4E2406FF" w14:textId="1FD8AC60" w:rsidR="00E03D0C" w:rsidRDefault="00E03D0C">
            <w:pPr>
              <w:rPr>
                <w:lang w:val="en-GB"/>
              </w:rPr>
            </w:pPr>
            <w:r>
              <w:rPr>
                <w:lang w:val="en-GB"/>
              </w:rPr>
              <w:t>1/10</w:t>
            </w:r>
          </w:p>
        </w:tc>
        <w:tc>
          <w:tcPr>
            <w:tcW w:w="1166" w:type="dxa"/>
          </w:tcPr>
          <w:p w14:paraId="572D522E" w14:textId="5659A7B4" w:rsidR="00E03D0C" w:rsidRDefault="00E03D0C">
            <w:pPr>
              <w:rPr>
                <w:lang w:val="en-GB"/>
              </w:rPr>
            </w:pPr>
            <w:r>
              <w:rPr>
                <w:lang w:val="en-GB"/>
              </w:rPr>
              <w:t>MR</w:t>
            </w:r>
          </w:p>
        </w:tc>
        <w:tc>
          <w:tcPr>
            <w:tcW w:w="7371" w:type="dxa"/>
          </w:tcPr>
          <w:p w14:paraId="00B69DFC" w14:textId="55A99951" w:rsidR="00E03D0C" w:rsidRDefault="00E03D0C" w:rsidP="00F44764">
            <w:pPr>
              <w:rPr>
                <w:lang w:val="en-GB"/>
              </w:rPr>
            </w:pPr>
            <w:r>
              <w:rPr>
                <w:lang w:val="en-GB"/>
              </w:rPr>
              <w:t>On cold days participants will be encouraged to wear appropriate clothing and footwear. From first performing on the course participants will be constantly active and discouraged from being inactive outdoors. As soon as the session is over participants will have the opportunity to dry off, change clothes etc. Organisers encourage schools to distribute information to potential participants including appropriate clothing, change of clothes, footwear, towels etc</w:t>
            </w:r>
          </w:p>
        </w:tc>
        <w:tc>
          <w:tcPr>
            <w:tcW w:w="1622" w:type="dxa"/>
          </w:tcPr>
          <w:p w14:paraId="42DFA929" w14:textId="77777777" w:rsidR="00E03D0C" w:rsidRDefault="00E03D0C" w:rsidP="00A82C58">
            <w:pPr>
              <w:rPr>
                <w:lang w:val="en-GB"/>
              </w:rPr>
            </w:pPr>
            <w:r>
              <w:rPr>
                <w:lang w:val="en-GB"/>
              </w:rPr>
              <w:t xml:space="preserve">Not occurred </w:t>
            </w:r>
          </w:p>
          <w:p w14:paraId="19695546" w14:textId="77777777" w:rsidR="00E03D0C" w:rsidRDefault="00E03D0C" w:rsidP="00A82C58">
            <w:pPr>
              <w:rPr>
                <w:lang w:val="en-GB"/>
              </w:rPr>
            </w:pPr>
          </w:p>
          <w:p w14:paraId="78D775E7" w14:textId="78F92DED" w:rsidR="00E03D0C" w:rsidRDefault="00E03D0C" w:rsidP="00A82C58">
            <w:pPr>
              <w:rPr>
                <w:lang w:val="en-GB"/>
              </w:rPr>
            </w:pPr>
            <w:r>
              <w:rPr>
                <w:lang w:val="en-GB"/>
              </w:rPr>
              <w:t>1 per annum</w:t>
            </w:r>
          </w:p>
        </w:tc>
      </w:tr>
      <w:tr w:rsidR="00E03D0C" w14:paraId="75B26E8A" w14:textId="77777777" w:rsidTr="00DB23C5">
        <w:tc>
          <w:tcPr>
            <w:tcW w:w="2698" w:type="dxa"/>
          </w:tcPr>
          <w:p w14:paraId="588B01AB" w14:textId="65BB3F45" w:rsidR="00E03D0C" w:rsidRDefault="00664115">
            <w:pPr>
              <w:rPr>
                <w:lang w:val="en-GB"/>
              </w:rPr>
            </w:pPr>
            <w:r>
              <w:rPr>
                <w:lang w:val="en-GB"/>
              </w:rPr>
              <w:t xml:space="preserve">Injury from incorrect technique </w:t>
            </w:r>
          </w:p>
        </w:tc>
        <w:tc>
          <w:tcPr>
            <w:tcW w:w="1093" w:type="dxa"/>
          </w:tcPr>
          <w:p w14:paraId="67CBDEAD" w14:textId="5B771793" w:rsidR="00E03D0C" w:rsidRDefault="00664115">
            <w:pPr>
              <w:rPr>
                <w:lang w:val="en-GB"/>
              </w:rPr>
            </w:pPr>
            <w:r>
              <w:rPr>
                <w:lang w:val="en-GB"/>
              </w:rPr>
              <w:t>1/10</w:t>
            </w:r>
          </w:p>
        </w:tc>
        <w:tc>
          <w:tcPr>
            <w:tcW w:w="1166" w:type="dxa"/>
          </w:tcPr>
          <w:p w14:paraId="132A7FB9" w14:textId="02D0569F" w:rsidR="00E03D0C" w:rsidRDefault="00664115">
            <w:pPr>
              <w:rPr>
                <w:lang w:val="en-GB"/>
              </w:rPr>
            </w:pPr>
            <w:r>
              <w:rPr>
                <w:lang w:val="en-GB"/>
              </w:rPr>
              <w:t>LR</w:t>
            </w:r>
          </w:p>
        </w:tc>
        <w:tc>
          <w:tcPr>
            <w:tcW w:w="7371" w:type="dxa"/>
          </w:tcPr>
          <w:p w14:paraId="60728CC2" w14:textId="05AD1BB3" w:rsidR="00E03D0C" w:rsidRDefault="00664115" w:rsidP="00F44764">
            <w:pPr>
              <w:rPr>
                <w:lang w:val="en-GB"/>
              </w:rPr>
            </w:pPr>
            <w:r>
              <w:rPr>
                <w:lang w:val="en-GB"/>
              </w:rPr>
              <w:t xml:space="preserve">Any station where a specific technique is required this technique will be thoroughly described and demonstrated by organisers. No additional </w:t>
            </w:r>
            <w:r>
              <w:rPr>
                <w:lang w:val="en-GB"/>
              </w:rPr>
              <w:lastRenderedPageBreak/>
              <w:t>weight will be given to the participants when performing a specific movement so to not increase risk of muscular injury. On stations where weight is required to be lifted a correct lifting technique will be stipulated while all weights will be manageable for the target age group</w:t>
            </w:r>
          </w:p>
        </w:tc>
        <w:tc>
          <w:tcPr>
            <w:tcW w:w="1622" w:type="dxa"/>
          </w:tcPr>
          <w:p w14:paraId="10E13913" w14:textId="5F923DE7" w:rsidR="00E03D0C" w:rsidRDefault="00664115" w:rsidP="00A82C58">
            <w:pPr>
              <w:rPr>
                <w:lang w:val="en-GB"/>
              </w:rPr>
            </w:pPr>
            <w:r>
              <w:rPr>
                <w:lang w:val="en-GB"/>
              </w:rPr>
              <w:lastRenderedPageBreak/>
              <w:t>Not occurred</w:t>
            </w:r>
          </w:p>
          <w:p w14:paraId="085DAEEC" w14:textId="77777777" w:rsidR="00664115" w:rsidRDefault="00664115" w:rsidP="00A82C58">
            <w:pPr>
              <w:rPr>
                <w:lang w:val="en-GB"/>
              </w:rPr>
            </w:pPr>
          </w:p>
          <w:p w14:paraId="258EE34B" w14:textId="0D0C4BB6" w:rsidR="00664115" w:rsidRDefault="00664115" w:rsidP="00A82C58">
            <w:pPr>
              <w:rPr>
                <w:lang w:val="en-GB"/>
              </w:rPr>
            </w:pPr>
            <w:r>
              <w:rPr>
                <w:lang w:val="en-GB"/>
              </w:rPr>
              <w:lastRenderedPageBreak/>
              <w:t>0 per annum</w:t>
            </w:r>
          </w:p>
        </w:tc>
      </w:tr>
      <w:tr w:rsidR="00664115" w14:paraId="5290DD94" w14:textId="77777777" w:rsidTr="00DB23C5">
        <w:tc>
          <w:tcPr>
            <w:tcW w:w="2698" w:type="dxa"/>
          </w:tcPr>
          <w:p w14:paraId="4BCCE5C9" w14:textId="5D0C5B45" w:rsidR="00664115" w:rsidRDefault="00664115">
            <w:pPr>
              <w:rPr>
                <w:lang w:val="en-GB"/>
              </w:rPr>
            </w:pPr>
            <w:r>
              <w:rPr>
                <w:lang w:val="en-GB"/>
              </w:rPr>
              <w:lastRenderedPageBreak/>
              <w:t>Injury from falls from equipment</w:t>
            </w:r>
          </w:p>
        </w:tc>
        <w:tc>
          <w:tcPr>
            <w:tcW w:w="1093" w:type="dxa"/>
          </w:tcPr>
          <w:p w14:paraId="0E98363A" w14:textId="3E165D94" w:rsidR="00664115" w:rsidRDefault="00664115">
            <w:pPr>
              <w:rPr>
                <w:lang w:val="en-GB"/>
              </w:rPr>
            </w:pPr>
            <w:r>
              <w:rPr>
                <w:lang w:val="en-GB"/>
              </w:rPr>
              <w:t>2/10</w:t>
            </w:r>
          </w:p>
        </w:tc>
        <w:tc>
          <w:tcPr>
            <w:tcW w:w="1166" w:type="dxa"/>
          </w:tcPr>
          <w:p w14:paraId="0064F942" w14:textId="7B10C5BD" w:rsidR="00664115" w:rsidRDefault="00664115">
            <w:pPr>
              <w:rPr>
                <w:lang w:val="en-GB"/>
              </w:rPr>
            </w:pPr>
            <w:r>
              <w:rPr>
                <w:lang w:val="en-GB"/>
              </w:rPr>
              <w:t>MR</w:t>
            </w:r>
          </w:p>
        </w:tc>
        <w:tc>
          <w:tcPr>
            <w:tcW w:w="7371" w:type="dxa"/>
          </w:tcPr>
          <w:p w14:paraId="3CBB1691" w14:textId="6449CE09" w:rsidR="00664115" w:rsidRDefault="00664115" w:rsidP="00F44764">
            <w:pPr>
              <w:rPr>
                <w:lang w:val="en-GB"/>
              </w:rPr>
            </w:pPr>
            <w:r>
              <w:rPr>
                <w:lang w:val="en-GB"/>
              </w:rPr>
              <w:t>All equipment which requires students to climb onto or over will be strictly a 1 person at a time. This will be stated and monitored by organisers as well as school staff. Participants will also be reminded that completing the course safely is the main aim, not racing others to discourage ‘racing’ over certain obstacles. All such stations will be placed on grass to avoid serious injury.</w:t>
            </w:r>
          </w:p>
        </w:tc>
        <w:tc>
          <w:tcPr>
            <w:tcW w:w="1622" w:type="dxa"/>
          </w:tcPr>
          <w:p w14:paraId="1509B519" w14:textId="77777777" w:rsidR="00664115" w:rsidRDefault="00664115" w:rsidP="00A82C58">
            <w:pPr>
              <w:rPr>
                <w:lang w:val="en-GB"/>
              </w:rPr>
            </w:pPr>
            <w:r>
              <w:rPr>
                <w:lang w:val="en-GB"/>
              </w:rPr>
              <w:t>April 2018</w:t>
            </w:r>
          </w:p>
          <w:p w14:paraId="1C7CC8B9" w14:textId="77777777" w:rsidR="00664115" w:rsidRDefault="00664115" w:rsidP="00A82C58">
            <w:pPr>
              <w:rPr>
                <w:lang w:val="en-GB"/>
              </w:rPr>
            </w:pPr>
          </w:p>
          <w:p w14:paraId="705D9E5A" w14:textId="7A2D1265" w:rsidR="00664115" w:rsidRDefault="00664115" w:rsidP="00A82C58">
            <w:pPr>
              <w:rPr>
                <w:lang w:val="en-GB"/>
              </w:rPr>
            </w:pPr>
            <w:r>
              <w:rPr>
                <w:lang w:val="en-GB"/>
              </w:rPr>
              <w:t>2 per annum</w:t>
            </w:r>
          </w:p>
        </w:tc>
      </w:tr>
      <w:tr w:rsidR="00664115" w14:paraId="4C72F3B4" w14:textId="77777777" w:rsidTr="00DB23C5">
        <w:tc>
          <w:tcPr>
            <w:tcW w:w="2698" w:type="dxa"/>
          </w:tcPr>
          <w:p w14:paraId="474AC44F" w14:textId="23DE457A" w:rsidR="00664115" w:rsidRDefault="00B67C6F">
            <w:pPr>
              <w:rPr>
                <w:lang w:val="en-GB"/>
              </w:rPr>
            </w:pPr>
            <w:r>
              <w:rPr>
                <w:lang w:val="en-GB"/>
              </w:rPr>
              <w:t>Injuries from equipment - blindfolded</w:t>
            </w:r>
          </w:p>
        </w:tc>
        <w:tc>
          <w:tcPr>
            <w:tcW w:w="1093" w:type="dxa"/>
          </w:tcPr>
          <w:p w14:paraId="1A59E810" w14:textId="211C18C9" w:rsidR="00664115" w:rsidRDefault="00B67C6F">
            <w:pPr>
              <w:rPr>
                <w:lang w:val="en-GB"/>
              </w:rPr>
            </w:pPr>
            <w:r>
              <w:rPr>
                <w:lang w:val="en-GB"/>
              </w:rPr>
              <w:t>1/10</w:t>
            </w:r>
          </w:p>
        </w:tc>
        <w:tc>
          <w:tcPr>
            <w:tcW w:w="1166" w:type="dxa"/>
          </w:tcPr>
          <w:p w14:paraId="06286DBB" w14:textId="4DEFAB17" w:rsidR="00664115" w:rsidRDefault="00B67C6F">
            <w:pPr>
              <w:rPr>
                <w:lang w:val="en-GB"/>
              </w:rPr>
            </w:pPr>
            <w:r>
              <w:rPr>
                <w:lang w:val="en-GB"/>
              </w:rPr>
              <w:t>MR</w:t>
            </w:r>
          </w:p>
        </w:tc>
        <w:tc>
          <w:tcPr>
            <w:tcW w:w="7371" w:type="dxa"/>
          </w:tcPr>
          <w:p w14:paraId="58065016" w14:textId="54EA20E1" w:rsidR="00664115" w:rsidRDefault="00B67C6F" w:rsidP="00F44764">
            <w:pPr>
              <w:rPr>
                <w:lang w:val="en-GB"/>
              </w:rPr>
            </w:pPr>
            <w:r>
              <w:rPr>
                <w:lang w:val="en-GB"/>
              </w:rPr>
              <w:t>Blindfolded runs are monitored even more stringently by staff with each blindfolded person supported by at least 1 fellow student, as well as staff taking a more hands on approach. All equipment which is deemed unsuitable for such activities will be removed to avoid potential injury</w:t>
            </w:r>
          </w:p>
        </w:tc>
        <w:tc>
          <w:tcPr>
            <w:tcW w:w="1622" w:type="dxa"/>
          </w:tcPr>
          <w:p w14:paraId="7E81CF7D" w14:textId="77777777" w:rsidR="00664115" w:rsidRDefault="00B67C6F" w:rsidP="00A82C58">
            <w:pPr>
              <w:rPr>
                <w:lang w:val="en-GB"/>
              </w:rPr>
            </w:pPr>
            <w:r>
              <w:rPr>
                <w:lang w:val="en-GB"/>
              </w:rPr>
              <w:t xml:space="preserve">Not occurred </w:t>
            </w:r>
          </w:p>
          <w:p w14:paraId="5501E3AC" w14:textId="77777777" w:rsidR="00B67C6F" w:rsidRDefault="00B67C6F" w:rsidP="00A82C58">
            <w:pPr>
              <w:rPr>
                <w:lang w:val="en-GB"/>
              </w:rPr>
            </w:pPr>
          </w:p>
          <w:p w14:paraId="053B3BD4" w14:textId="448821AA" w:rsidR="00B67C6F" w:rsidRDefault="00B67C6F" w:rsidP="00A82C58">
            <w:pPr>
              <w:rPr>
                <w:lang w:val="en-GB"/>
              </w:rPr>
            </w:pPr>
            <w:r>
              <w:rPr>
                <w:lang w:val="en-GB"/>
              </w:rPr>
              <w:t>1 per annum</w:t>
            </w:r>
          </w:p>
        </w:tc>
      </w:tr>
      <w:tr w:rsidR="00B67C6F" w14:paraId="58928121" w14:textId="77777777" w:rsidTr="00DB23C5">
        <w:tc>
          <w:tcPr>
            <w:tcW w:w="2698" w:type="dxa"/>
          </w:tcPr>
          <w:p w14:paraId="0B5F54AB" w14:textId="331E5AFB" w:rsidR="00B67C6F" w:rsidRDefault="00B67C6F">
            <w:pPr>
              <w:rPr>
                <w:lang w:val="en-GB"/>
              </w:rPr>
            </w:pPr>
            <w:r>
              <w:rPr>
                <w:lang w:val="en-GB"/>
              </w:rPr>
              <w:t>Injuries from equipment –</w:t>
            </w:r>
            <w:r w:rsidR="007C0713">
              <w:rPr>
                <w:lang w:val="en-GB"/>
              </w:rPr>
              <w:t xml:space="preserve"> three-</w:t>
            </w:r>
            <w:r>
              <w:rPr>
                <w:lang w:val="en-GB"/>
              </w:rPr>
              <w:t>legged run</w:t>
            </w:r>
          </w:p>
        </w:tc>
        <w:tc>
          <w:tcPr>
            <w:tcW w:w="1093" w:type="dxa"/>
          </w:tcPr>
          <w:p w14:paraId="633FEB9A" w14:textId="0720640F" w:rsidR="00B67C6F" w:rsidRDefault="00B67C6F">
            <w:pPr>
              <w:rPr>
                <w:lang w:val="en-GB"/>
              </w:rPr>
            </w:pPr>
            <w:r>
              <w:rPr>
                <w:lang w:val="en-GB"/>
              </w:rPr>
              <w:t>1/10</w:t>
            </w:r>
          </w:p>
        </w:tc>
        <w:tc>
          <w:tcPr>
            <w:tcW w:w="1166" w:type="dxa"/>
          </w:tcPr>
          <w:p w14:paraId="263E57BA" w14:textId="00AB4E0C" w:rsidR="00B67C6F" w:rsidRDefault="00B67C6F">
            <w:pPr>
              <w:rPr>
                <w:lang w:val="en-GB"/>
              </w:rPr>
            </w:pPr>
            <w:r>
              <w:rPr>
                <w:lang w:val="en-GB"/>
              </w:rPr>
              <w:t>LR</w:t>
            </w:r>
          </w:p>
        </w:tc>
        <w:tc>
          <w:tcPr>
            <w:tcW w:w="7371" w:type="dxa"/>
          </w:tcPr>
          <w:p w14:paraId="40B839CF" w14:textId="5582FCED" w:rsidR="00B67C6F" w:rsidRDefault="00B67C6F" w:rsidP="00F44764">
            <w:pPr>
              <w:rPr>
                <w:lang w:val="en-GB"/>
              </w:rPr>
            </w:pPr>
            <w:r>
              <w:rPr>
                <w:lang w:val="en-GB"/>
              </w:rPr>
              <w:t>Students will be set off in pairs to discourage further to concept of racing between pairs and therefore the pace of the activity will decrease. Staff will closely monitor each pair and will be on hand to untangle and support if needed. Equipment which is deemed unsuitable will again be removed</w:t>
            </w:r>
          </w:p>
        </w:tc>
        <w:tc>
          <w:tcPr>
            <w:tcW w:w="1622" w:type="dxa"/>
          </w:tcPr>
          <w:p w14:paraId="1D2DFA33" w14:textId="2356494A" w:rsidR="00B67C6F" w:rsidRDefault="00B67C6F" w:rsidP="00A82C58">
            <w:pPr>
              <w:rPr>
                <w:lang w:val="en-GB"/>
              </w:rPr>
            </w:pPr>
            <w:r>
              <w:rPr>
                <w:lang w:val="en-GB"/>
              </w:rPr>
              <w:t>Not occurred</w:t>
            </w:r>
          </w:p>
          <w:p w14:paraId="40466AB5" w14:textId="77777777" w:rsidR="00B67C6F" w:rsidRDefault="00B67C6F" w:rsidP="00A82C58">
            <w:pPr>
              <w:rPr>
                <w:lang w:val="en-GB"/>
              </w:rPr>
            </w:pPr>
          </w:p>
          <w:p w14:paraId="768E9FB9" w14:textId="68787EE3" w:rsidR="00B67C6F" w:rsidRDefault="00B67C6F" w:rsidP="00A82C58">
            <w:pPr>
              <w:rPr>
                <w:lang w:val="en-GB"/>
              </w:rPr>
            </w:pPr>
            <w:r>
              <w:rPr>
                <w:lang w:val="en-GB"/>
              </w:rPr>
              <w:t>1 per annum</w:t>
            </w:r>
          </w:p>
        </w:tc>
      </w:tr>
      <w:tr w:rsidR="000E1F22" w14:paraId="4329AFC7" w14:textId="77777777" w:rsidTr="000E1F22">
        <w:tc>
          <w:tcPr>
            <w:tcW w:w="2698" w:type="dxa"/>
          </w:tcPr>
          <w:p w14:paraId="2C76C057" w14:textId="77777777" w:rsidR="000E1F22" w:rsidRDefault="000E1F22" w:rsidP="003C2722">
            <w:pPr>
              <w:rPr>
                <w:lang w:val="en-GB"/>
              </w:rPr>
            </w:pPr>
            <w:r>
              <w:rPr>
                <w:lang w:val="en-GB"/>
              </w:rPr>
              <w:t>Inflatable slide:</w:t>
            </w:r>
          </w:p>
          <w:p w14:paraId="62BD98F4" w14:textId="77777777" w:rsidR="000E1F22" w:rsidRDefault="000E1F22" w:rsidP="003C2722">
            <w:pPr>
              <w:rPr>
                <w:lang w:val="en-GB"/>
              </w:rPr>
            </w:pPr>
            <w:r>
              <w:rPr>
                <w:lang w:val="en-GB"/>
              </w:rPr>
              <w:t xml:space="preserve">Electrical issues </w:t>
            </w:r>
          </w:p>
          <w:p w14:paraId="1EA1B032" w14:textId="77777777" w:rsidR="000E1F22" w:rsidRDefault="000E1F22" w:rsidP="003C2722">
            <w:pPr>
              <w:rPr>
                <w:lang w:val="en-GB"/>
              </w:rPr>
            </w:pPr>
          </w:p>
          <w:p w14:paraId="3BF122B0" w14:textId="77777777" w:rsidR="000E1F22" w:rsidRDefault="000E1F22" w:rsidP="003C2722">
            <w:pPr>
              <w:rPr>
                <w:lang w:val="en-GB"/>
              </w:rPr>
            </w:pPr>
            <w:r>
              <w:rPr>
                <w:lang w:val="en-GB"/>
              </w:rPr>
              <w:t>Electrocution</w:t>
            </w:r>
          </w:p>
          <w:p w14:paraId="2CCCA071" w14:textId="77777777" w:rsidR="000E1F22" w:rsidRDefault="000E1F22" w:rsidP="003C2722">
            <w:pPr>
              <w:rPr>
                <w:lang w:val="en-GB"/>
              </w:rPr>
            </w:pPr>
          </w:p>
          <w:p w14:paraId="4133D51C" w14:textId="77777777" w:rsidR="000E1F22" w:rsidRDefault="000E1F22" w:rsidP="003C2722">
            <w:pPr>
              <w:rPr>
                <w:lang w:val="en-GB"/>
              </w:rPr>
            </w:pPr>
          </w:p>
          <w:p w14:paraId="7C8366A3" w14:textId="77777777" w:rsidR="000E1F22" w:rsidRDefault="000E1F22" w:rsidP="003C2722">
            <w:pPr>
              <w:rPr>
                <w:lang w:val="en-GB"/>
              </w:rPr>
            </w:pPr>
          </w:p>
          <w:p w14:paraId="580588C1" w14:textId="77777777" w:rsidR="000E1F22" w:rsidRDefault="000E1F22" w:rsidP="003C2722">
            <w:pPr>
              <w:rPr>
                <w:lang w:val="en-GB"/>
              </w:rPr>
            </w:pPr>
          </w:p>
          <w:p w14:paraId="675C3299" w14:textId="77777777" w:rsidR="000E1F22" w:rsidRDefault="000E1F22" w:rsidP="003C2722">
            <w:pPr>
              <w:rPr>
                <w:lang w:val="en-GB"/>
              </w:rPr>
            </w:pPr>
          </w:p>
          <w:p w14:paraId="570DF34B" w14:textId="77777777" w:rsidR="000E1F22" w:rsidRDefault="000E1F22" w:rsidP="003C2722">
            <w:pPr>
              <w:rPr>
                <w:lang w:val="en-GB"/>
              </w:rPr>
            </w:pPr>
          </w:p>
          <w:p w14:paraId="4D3B6AAC" w14:textId="77777777" w:rsidR="000E1F22" w:rsidRDefault="000E1F22" w:rsidP="003C2722">
            <w:pPr>
              <w:rPr>
                <w:lang w:val="en-GB"/>
              </w:rPr>
            </w:pPr>
            <w:r>
              <w:rPr>
                <w:lang w:val="en-GB"/>
              </w:rPr>
              <w:t>Trips</w:t>
            </w:r>
          </w:p>
          <w:p w14:paraId="7B782DEF" w14:textId="77777777" w:rsidR="000E1F22" w:rsidRDefault="000E1F22" w:rsidP="003C2722">
            <w:pPr>
              <w:rPr>
                <w:lang w:val="en-GB"/>
              </w:rPr>
            </w:pPr>
          </w:p>
          <w:p w14:paraId="4C8727C7" w14:textId="77777777" w:rsidR="000E1F22" w:rsidRDefault="000E1F22" w:rsidP="003C2722">
            <w:pPr>
              <w:rPr>
                <w:lang w:val="en-GB"/>
              </w:rPr>
            </w:pPr>
          </w:p>
          <w:p w14:paraId="780DE42B" w14:textId="77777777" w:rsidR="000E1F22" w:rsidRDefault="000E1F22" w:rsidP="003C2722">
            <w:pPr>
              <w:rPr>
                <w:lang w:val="en-GB"/>
              </w:rPr>
            </w:pPr>
            <w:r>
              <w:rPr>
                <w:lang w:val="en-GB"/>
              </w:rPr>
              <w:t>Inflatable Blown away causing injury</w:t>
            </w:r>
          </w:p>
          <w:p w14:paraId="47F72E85" w14:textId="77777777" w:rsidR="000E1F22" w:rsidRDefault="000E1F22" w:rsidP="003C2722">
            <w:pPr>
              <w:rPr>
                <w:lang w:val="en-GB"/>
              </w:rPr>
            </w:pPr>
            <w:r>
              <w:rPr>
                <w:lang w:val="en-GB"/>
              </w:rPr>
              <w:t xml:space="preserve"> </w:t>
            </w:r>
          </w:p>
        </w:tc>
        <w:tc>
          <w:tcPr>
            <w:tcW w:w="1093" w:type="dxa"/>
          </w:tcPr>
          <w:p w14:paraId="70C0898B" w14:textId="77777777" w:rsidR="000E1F22" w:rsidRDefault="000E1F22" w:rsidP="003C2722">
            <w:pPr>
              <w:rPr>
                <w:lang w:val="en-GB"/>
              </w:rPr>
            </w:pPr>
          </w:p>
          <w:p w14:paraId="2569828C" w14:textId="77777777" w:rsidR="000E1F22" w:rsidRDefault="000E1F22" w:rsidP="003C2722">
            <w:pPr>
              <w:rPr>
                <w:lang w:val="en-GB"/>
              </w:rPr>
            </w:pPr>
            <w:r>
              <w:rPr>
                <w:lang w:val="en-GB"/>
              </w:rPr>
              <w:t xml:space="preserve">2/10 </w:t>
            </w:r>
          </w:p>
          <w:p w14:paraId="5BC201CF" w14:textId="77777777" w:rsidR="000E1F22" w:rsidRDefault="000E1F22" w:rsidP="003C2722">
            <w:pPr>
              <w:rPr>
                <w:lang w:val="en-GB"/>
              </w:rPr>
            </w:pPr>
          </w:p>
          <w:p w14:paraId="3CCC50F2" w14:textId="77777777" w:rsidR="000E1F22" w:rsidRDefault="000E1F22" w:rsidP="003C2722">
            <w:pPr>
              <w:rPr>
                <w:lang w:val="en-GB"/>
              </w:rPr>
            </w:pPr>
            <w:r>
              <w:rPr>
                <w:lang w:val="en-GB"/>
              </w:rPr>
              <w:t>0.5/10</w:t>
            </w:r>
          </w:p>
          <w:p w14:paraId="054A193A" w14:textId="77777777" w:rsidR="000E1F22" w:rsidRDefault="000E1F22" w:rsidP="003C2722">
            <w:pPr>
              <w:rPr>
                <w:lang w:val="en-GB"/>
              </w:rPr>
            </w:pPr>
          </w:p>
          <w:p w14:paraId="06B67A39" w14:textId="77777777" w:rsidR="000E1F22" w:rsidRDefault="000E1F22" w:rsidP="003C2722">
            <w:pPr>
              <w:rPr>
                <w:lang w:val="en-GB"/>
              </w:rPr>
            </w:pPr>
          </w:p>
          <w:p w14:paraId="217BA05F" w14:textId="77777777" w:rsidR="000E1F22" w:rsidRDefault="000E1F22" w:rsidP="003C2722">
            <w:pPr>
              <w:rPr>
                <w:lang w:val="en-GB"/>
              </w:rPr>
            </w:pPr>
          </w:p>
          <w:p w14:paraId="1EC410D0" w14:textId="77777777" w:rsidR="000E1F22" w:rsidRDefault="000E1F22" w:rsidP="003C2722">
            <w:pPr>
              <w:rPr>
                <w:lang w:val="en-GB"/>
              </w:rPr>
            </w:pPr>
          </w:p>
          <w:p w14:paraId="62C5CD28" w14:textId="77777777" w:rsidR="000E1F22" w:rsidRDefault="000E1F22" w:rsidP="003C2722">
            <w:pPr>
              <w:rPr>
                <w:lang w:val="en-GB"/>
              </w:rPr>
            </w:pPr>
          </w:p>
          <w:p w14:paraId="595C7050" w14:textId="77777777" w:rsidR="000E1F22" w:rsidRDefault="000E1F22" w:rsidP="003C2722">
            <w:pPr>
              <w:rPr>
                <w:lang w:val="en-GB"/>
              </w:rPr>
            </w:pPr>
          </w:p>
          <w:p w14:paraId="4A4DA5C6" w14:textId="77777777" w:rsidR="000E1F22" w:rsidRDefault="000E1F22" w:rsidP="003C2722">
            <w:pPr>
              <w:rPr>
                <w:lang w:val="en-GB"/>
              </w:rPr>
            </w:pPr>
            <w:r>
              <w:rPr>
                <w:lang w:val="en-GB"/>
              </w:rPr>
              <w:t>5/10</w:t>
            </w:r>
          </w:p>
          <w:p w14:paraId="1FDD684F" w14:textId="77777777" w:rsidR="000E1F22" w:rsidRDefault="000E1F22" w:rsidP="003C2722">
            <w:pPr>
              <w:rPr>
                <w:lang w:val="en-GB"/>
              </w:rPr>
            </w:pPr>
          </w:p>
          <w:p w14:paraId="0BF76E34" w14:textId="77777777" w:rsidR="000E1F22" w:rsidRDefault="000E1F22" w:rsidP="003C2722">
            <w:pPr>
              <w:rPr>
                <w:lang w:val="en-GB"/>
              </w:rPr>
            </w:pPr>
          </w:p>
          <w:p w14:paraId="2E4B69A7" w14:textId="77777777" w:rsidR="000E1F22" w:rsidRDefault="000E1F22" w:rsidP="003C2722">
            <w:pPr>
              <w:rPr>
                <w:lang w:val="en-GB"/>
              </w:rPr>
            </w:pPr>
            <w:r>
              <w:rPr>
                <w:lang w:val="en-GB"/>
              </w:rPr>
              <w:t>0.5/10</w:t>
            </w:r>
          </w:p>
        </w:tc>
        <w:tc>
          <w:tcPr>
            <w:tcW w:w="1166" w:type="dxa"/>
          </w:tcPr>
          <w:p w14:paraId="1E20FE51" w14:textId="77777777" w:rsidR="000E1F22" w:rsidRDefault="000E1F22" w:rsidP="003C2722">
            <w:pPr>
              <w:rPr>
                <w:lang w:val="en-GB"/>
              </w:rPr>
            </w:pPr>
          </w:p>
          <w:p w14:paraId="72C92A50" w14:textId="77777777" w:rsidR="000E1F22" w:rsidRDefault="000E1F22" w:rsidP="003C2722">
            <w:pPr>
              <w:rPr>
                <w:lang w:val="en-GB"/>
              </w:rPr>
            </w:pPr>
            <w:r>
              <w:rPr>
                <w:lang w:val="en-GB"/>
              </w:rPr>
              <w:t>LR</w:t>
            </w:r>
          </w:p>
          <w:p w14:paraId="2A692471" w14:textId="77777777" w:rsidR="000E1F22" w:rsidRDefault="000E1F22" w:rsidP="003C2722">
            <w:pPr>
              <w:rPr>
                <w:lang w:val="en-GB"/>
              </w:rPr>
            </w:pPr>
          </w:p>
          <w:p w14:paraId="1EA7D3C0" w14:textId="77777777" w:rsidR="000E1F22" w:rsidRDefault="000E1F22" w:rsidP="003C2722">
            <w:pPr>
              <w:rPr>
                <w:lang w:val="en-GB"/>
              </w:rPr>
            </w:pPr>
            <w:r>
              <w:rPr>
                <w:lang w:val="en-GB"/>
              </w:rPr>
              <w:t>HR</w:t>
            </w:r>
          </w:p>
          <w:p w14:paraId="27733848" w14:textId="77777777" w:rsidR="000E1F22" w:rsidRDefault="000E1F22" w:rsidP="003C2722">
            <w:pPr>
              <w:rPr>
                <w:lang w:val="en-GB"/>
              </w:rPr>
            </w:pPr>
          </w:p>
          <w:p w14:paraId="0A42D93B" w14:textId="77777777" w:rsidR="000E1F22" w:rsidRDefault="000E1F22" w:rsidP="003C2722">
            <w:pPr>
              <w:rPr>
                <w:lang w:val="en-GB"/>
              </w:rPr>
            </w:pPr>
          </w:p>
          <w:p w14:paraId="41947351" w14:textId="77777777" w:rsidR="000E1F22" w:rsidRDefault="000E1F22" w:rsidP="003C2722">
            <w:pPr>
              <w:rPr>
                <w:lang w:val="en-GB"/>
              </w:rPr>
            </w:pPr>
          </w:p>
          <w:p w14:paraId="7718BDD1" w14:textId="77777777" w:rsidR="000E1F22" w:rsidRDefault="000E1F22" w:rsidP="003C2722">
            <w:pPr>
              <w:rPr>
                <w:lang w:val="en-GB"/>
              </w:rPr>
            </w:pPr>
          </w:p>
          <w:p w14:paraId="0B370180" w14:textId="77777777" w:rsidR="000E1F22" w:rsidRDefault="000E1F22" w:rsidP="003C2722">
            <w:pPr>
              <w:rPr>
                <w:lang w:val="en-GB"/>
              </w:rPr>
            </w:pPr>
          </w:p>
          <w:p w14:paraId="584147AB" w14:textId="77777777" w:rsidR="000E1F22" w:rsidRDefault="000E1F22" w:rsidP="003C2722">
            <w:pPr>
              <w:rPr>
                <w:lang w:val="en-GB"/>
              </w:rPr>
            </w:pPr>
          </w:p>
          <w:p w14:paraId="5B673F7D" w14:textId="77777777" w:rsidR="000E1F22" w:rsidRDefault="000E1F22" w:rsidP="003C2722">
            <w:pPr>
              <w:rPr>
                <w:lang w:val="en-GB"/>
              </w:rPr>
            </w:pPr>
            <w:r>
              <w:rPr>
                <w:lang w:val="en-GB"/>
              </w:rPr>
              <w:t>LR</w:t>
            </w:r>
          </w:p>
          <w:p w14:paraId="22FB8C7B" w14:textId="77777777" w:rsidR="000E1F22" w:rsidRDefault="000E1F22" w:rsidP="003C2722">
            <w:pPr>
              <w:rPr>
                <w:lang w:val="en-GB"/>
              </w:rPr>
            </w:pPr>
          </w:p>
          <w:p w14:paraId="27491E01" w14:textId="77777777" w:rsidR="000E1F22" w:rsidRDefault="000E1F22" w:rsidP="003C2722">
            <w:pPr>
              <w:rPr>
                <w:lang w:val="en-GB"/>
              </w:rPr>
            </w:pPr>
          </w:p>
          <w:p w14:paraId="3B10E59A" w14:textId="77777777" w:rsidR="000E1F22" w:rsidRDefault="000E1F22" w:rsidP="003C2722">
            <w:pPr>
              <w:rPr>
                <w:lang w:val="en-GB"/>
              </w:rPr>
            </w:pPr>
            <w:r>
              <w:rPr>
                <w:lang w:val="en-GB"/>
              </w:rPr>
              <w:t>MHR</w:t>
            </w:r>
          </w:p>
        </w:tc>
        <w:tc>
          <w:tcPr>
            <w:tcW w:w="7371" w:type="dxa"/>
          </w:tcPr>
          <w:p w14:paraId="12452B9A" w14:textId="77777777" w:rsidR="000E1F22" w:rsidRDefault="000E1F22" w:rsidP="003C2722">
            <w:pPr>
              <w:rPr>
                <w:lang w:val="en-GB"/>
              </w:rPr>
            </w:pPr>
          </w:p>
          <w:p w14:paraId="02A66095" w14:textId="77777777" w:rsidR="000E1F22" w:rsidRDefault="000E1F22" w:rsidP="003C2722">
            <w:pPr>
              <w:rPr>
                <w:lang w:val="en-GB"/>
              </w:rPr>
            </w:pPr>
            <w:r>
              <w:rPr>
                <w:lang w:val="en-GB"/>
              </w:rPr>
              <w:t xml:space="preserve">Inflatable will be in operation for the Tough Runner events. Electricity will be provided from mains electricity to the inflatable. This will have an RCD external trip set to a </w:t>
            </w:r>
            <w:proofErr w:type="gramStart"/>
            <w:r>
              <w:rPr>
                <w:lang w:val="en-GB"/>
              </w:rPr>
              <w:t>30 milliamp</w:t>
            </w:r>
            <w:proofErr w:type="gramEnd"/>
            <w:r>
              <w:rPr>
                <w:lang w:val="en-GB"/>
              </w:rPr>
              <w:t xml:space="preserve"> trip. Should the trip occur staff should be the only one to operate any changes and see professionals if this </w:t>
            </w:r>
            <w:proofErr w:type="gramStart"/>
            <w:r>
              <w:rPr>
                <w:lang w:val="en-GB"/>
              </w:rPr>
              <w:t>persist</w:t>
            </w:r>
            <w:proofErr w:type="gramEnd"/>
            <w:r>
              <w:rPr>
                <w:lang w:val="en-GB"/>
              </w:rPr>
              <w:t xml:space="preserve">. The RCD will be re-set and tested prior to each use. </w:t>
            </w:r>
          </w:p>
          <w:p w14:paraId="43D3D8FE" w14:textId="77777777" w:rsidR="000E1F22" w:rsidRDefault="000E1F22" w:rsidP="003C2722">
            <w:pPr>
              <w:rPr>
                <w:lang w:val="en-GB"/>
              </w:rPr>
            </w:pPr>
            <w:r>
              <w:rPr>
                <w:lang w:val="en-GB"/>
              </w:rPr>
              <w:t xml:space="preserve">Electrics which are insulated to IP44 ratings and able to withstand some </w:t>
            </w:r>
            <w:proofErr w:type="gramStart"/>
            <w:r>
              <w:rPr>
                <w:lang w:val="en-GB"/>
              </w:rPr>
              <w:t>water</w:t>
            </w:r>
            <w:proofErr w:type="gramEnd"/>
            <w:r>
              <w:rPr>
                <w:lang w:val="en-GB"/>
              </w:rPr>
              <w:t xml:space="preserve"> but should persistent rain occur then covers for the blower unit will be used. Staff will make a judgement to whether the inflatable is used.</w:t>
            </w:r>
          </w:p>
          <w:p w14:paraId="31387034" w14:textId="77777777" w:rsidR="000E1F22" w:rsidRDefault="000E1F22" w:rsidP="003C2722">
            <w:pPr>
              <w:rPr>
                <w:lang w:val="en-GB"/>
              </w:rPr>
            </w:pPr>
            <w:r>
              <w:rPr>
                <w:lang w:val="en-GB"/>
              </w:rPr>
              <w:lastRenderedPageBreak/>
              <w:t xml:space="preserve">The inflatable will have a one way in and one way out system with obstacles not in the way for either exit / entry points. Cables will be kept as clear as possible from participants highlighted by cones. </w:t>
            </w:r>
          </w:p>
          <w:p w14:paraId="5D3542E5" w14:textId="77777777" w:rsidR="000E1F22" w:rsidRDefault="000E1F22" w:rsidP="003C2722">
            <w:pPr>
              <w:rPr>
                <w:lang w:val="en-GB"/>
              </w:rPr>
            </w:pPr>
          </w:p>
          <w:p w14:paraId="5F543A62" w14:textId="77777777" w:rsidR="000E1F22" w:rsidRDefault="000E1F22" w:rsidP="003C2722">
            <w:pPr>
              <w:rPr>
                <w:lang w:val="en-GB"/>
              </w:rPr>
            </w:pPr>
            <w:r>
              <w:rPr>
                <w:lang w:val="en-GB"/>
              </w:rPr>
              <w:t xml:space="preserve">The inflatable will be secured to the floor using the ground pegs provided. These should provide substantial support and anchoring. If there are strong winds and little </w:t>
            </w:r>
            <w:proofErr w:type="gramStart"/>
            <w:r>
              <w:rPr>
                <w:lang w:val="en-GB"/>
              </w:rPr>
              <w:t>shelter</w:t>
            </w:r>
            <w:proofErr w:type="gramEnd"/>
            <w:r>
              <w:rPr>
                <w:lang w:val="en-GB"/>
              </w:rPr>
              <w:t xml:space="preserve"> then staff will make a decision for the safety of the participates and whether to or not to use the inflatable. </w:t>
            </w:r>
          </w:p>
        </w:tc>
        <w:tc>
          <w:tcPr>
            <w:tcW w:w="1622" w:type="dxa"/>
          </w:tcPr>
          <w:p w14:paraId="3D50B0B9" w14:textId="77777777" w:rsidR="000E1F22" w:rsidRDefault="000E1F22" w:rsidP="003C2722">
            <w:pPr>
              <w:rPr>
                <w:lang w:val="en-GB"/>
              </w:rPr>
            </w:pPr>
          </w:p>
          <w:p w14:paraId="5B986AFE" w14:textId="77777777" w:rsidR="000E1F22" w:rsidRDefault="000E1F22" w:rsidP="003C2722">
            <w:pPr>
              <w:rPr>
                <w:lang w:val="en-GB"/>
              </w:rPr>
            </w:pPr>
          </w:p>
          <w:p w14:paraId="014D7E8D" w14:textId="77777777" w:rsidR="000E1F22" w:rsidRDefault="000E1F22" w:rsidP="003C2722">
            <w:pPr>
              <w:rPr>
                <w:lang w:val="en-GB"/>
              </w:rPr>
            </w:pPr>
            <w:r>
              <w:rPr>
                <w:lang w:val="en-GB"/>
              </w:rPr>
              <w:t xml:space="preserve">Not occurred </w:t>
            </w:r>
          </w:p>
          <w:p w14:paraId="14FC8665" w14:textId="77777777" w:rsidR="000E1F22" w:rsidRDefault="000E1F22" w:rsidP="003C2722">
            <w:pPr>
              <w:rPr>
                <w:lang w:val="en-GB"/>
              </w:rPr>
            </w:pPr>
          </w:p>
          <w:p w14:paraId="36BC99C0" w14:textId="77777777" w:rsidR="000E1F22" w:rsidRDefault="000E1F22" w:rsidP="003C2722">
            <w:pPr>
              <w:rPr>
                <w:lang w:val="en-GB"/>
              </w:rPr>
            </w:pPr>
            <w:r>
              <w:rPr>
                <w:lang w:val="en-GB"/>
              </w:rPr>
              <w:t>0 per annum</w:t>
            </w:r>
          </w:p>
          <w:p w14:paraId="7C631D8C" w14:textId="77777777" w:rsidR="000E1F22" w:rsidRDefault="000E1F22" w:rsidP="003C2722">
            <w:pPr>
              <w:rPr>
                <w:lang w:val="en-GB"/>
              </w:rPr>
            </w:pPr>
          </w:p>
          <w:p w14:paraId="01716E43" w14:textId="77777777" w:rsidR="000E1F22" w:rsidRDefault="000E1F22" w:rsidP="003C2722">
            <w:pPr>
              <w:rPr>
                <w:lang w:val="en-GB"/>
              </w:rPr>
            </w:pPr>
          </w:p>
          <w:p w14:paraId="779FB11D" w14:textId="77777777" w:rsidR="000E1F22" w:rsidRDefault="000E1F22" w:rsidP="003C2722">
            <w:pPr>
              <w:rPr>
                <w:lang w:val="en-GB"/>
              </w:rPr>
            </w:pPr>
          </w:p>
          <w:p w14:paraId="445AAF41" w14:textId="77777777" w:rsidR="000E1F22" w:rsidRDefault="000E1F22" w:rsidP="003C2722">
            <w:pPr>
              <w:rPr>
                <w:lang w:val="en-GB"/>
              </w:rPr>
            </w:pPr>
          </w:p>
          <w:p w14:paraId="66023072" w14:textId="77777777" w:rsidR="000E1F22" w:rsidRDefault="000E1F22" w:rsidP="003C2722">
            <w:pPr>
              <w:rPr>
                <w:lang w:val="en-GB"/>
              </w:rPr>
            </w:pPr>
          </w:p>
          <w:p w14:paraId="7D096B77" w14:textId="77777777" w:rsidR="000E1F22" w:rsidRDefault="000E1F22" w:rsidP="003C2722">
            <w:pPr>
              <w:rPr>
                <w:lang w:val="en-GB"/>
              </w:rPr>
            </w:pPr>
            <w:r>
              <w:rPr>
                <w:lang w:val="en-GB"/>
              </w:rPr>
              <w:t>Not occurred</w:t>
            </w:r>
          </w:p>
          <w:p w14:paraId="6D6C9D34" w14:textId="77777777" w:rsidR="000E1F22" w:rsidRDefault="000E1F22" w:rsidP="003C2722">
            <w:pPr>
              <w:rPr>
                <w:lang w:val="en-GB"/>
              </w:rPr>
            </w:pPr>
          </w:p>
          <w:p w14:paraId="7AD7C029" w14:textId="77777777" w:rsidR="000E1F22" w:rsidRDefault="000E1F22" w:rsidP="003C2722">
            <w:pPr>
              <w:rPr>
                <w:lang w:val="en-GB"/>
              </w:rPr>
            </w:pPr>
            <w:r>
              <w:rPr>
                <w:lang w:val="en-GB"/>
              </w:rPr>
              <w:t>2 per annum</w:t>
            </w:r>
          </w:p>
          <w:p w14:paraId="41F3D0DE" w14:textId="77777777" w:rsidR="000E1F22" w:rsidRDefault="000E1F22" w:rsidP="003C2722">
            <w:pPr>
              <w:rPr>
                <w:lang w:val="en-GB"/>
              </w:rPr>
            </w:pPr>
          </w:p>
          <w:p w14:paraId="41A0A4BF" w14:textId="77777777" w:rsidR="000E1F22" w:rsidRDefault="000E1F22" w:rsidP="003C2722">
            <w:pPr>
              <w:rPr>
                <w:lang w:val="en-GB"/>
              </w:rPr>
            </w:pPr>
          </w:p>
          <w:p w14:paraId="4ADD13E5" w14:textId="77777777" w:rsidR="000E1F22" w:rsidRDefault="000E1F22" w:rsidP="003C2722">
            <w:pPr>
              <w:rPr>
                <w:lang w:val="en-GB"/>
              </w:rPr>
            </w:pPr>
            <w:r>
              <w:rPr>
                <w:lang w:val="en-GB"/>
              </w:rPr>
              <w:t xml:space="preserve">Not occurred </w:t>
            </w:r>
          </w:p>
          <w:p w14:paraId="1E51103C" w14:textId="77777777" w:rsidR="000E1F22" w:rsidRDefault="000E1F22" w:rsidP="003C2722">
            <w:pPr>
              <w:rPr>
                <w:lang w:val="en-GB"/>
              </w:rPr>
            </w:pPr>
          </w:p>
          <w:p w14:paraId="26E891AF" w14:textId="77777777" w:rsidR="000E1F22" w:rsidRDefault="000E1F22" w:rsidP="003C2722">
            <w:pPr>
              <w:rPr>
                <w:lang w:val="en-GB"/>
              </w:rPr>
            </w:pPr>
            <w:r>
              <w:rPr>
                <w:lang w:val="en-GB"/>
              </w:rPr>
              <w:t>0 per annum</w:t>
            </w:r>
          </w:p>
        </w:tc>
      </w:tr>
    </w:tbl>
    <w:p w14:paraId="0B6180E9" w14:textId="5373C8FC" w:rsidR="00D31929" w:rsidRDefault="00D31929">
      <w:pPr>
        <w:rPr>
          <w:lang w:val="en-GB"/>
        </w:rPr>
      </w:pPr>
    </w:p>
    <w:tbl>
      <w:tblPr>
        <w:tblStyle w:val="TableGrid"/>
        <w:tblW w:w="0" w:type="auto"/>
        <w:tblLook w:val="04A0" w:firstRow="1" w:lastRow="0" w:firstColumn="1" w:lastColumn="0" w:noHBand="0" w:noVBand="1"/>
      </w:tblPr>
      <w:tblGrid>
        <w:gridCol w:w="3823"/>
        <w:gridCol w:w="10127"/>
      </w:tblGrid>
      <w:tr w:rsidR="009C12CE" w14:paraId="3BD49F29" w14:textId="77777777" w:rsidTr="00F26CC4">
        <w:tc>
          <w:tcPr>
            <w:tcW w:w="13950" w:type="dxa"/>
            <w:gridSpan w:val="2"/>
          </w:tcPr>
          <w:p w14:paraId="08AEFAB5" w14:textId="295F791B" w:rsidR="009C12CE" w:rsidRPr="009C12CE" w:rsidRDefault="009C12CE" w:rsidP="009C12CE">
            <w:pPr>
              <w:jc w:val="center"/>
              <w:rPr>
                <w:lang w:val="en-GB"/>
              </w:rPr>
            </w:pPr>
            <w:r w:rsidRPr="009C12CE">
              <w:rPr>
                <w:lang w:val="en-GB"/>
              </w:rPr>
              <w:t>COVID – 19 specific section</w:t>
            </w:r>
          </w:p>
        </w:tc>
      </w:tr>
      <w:tr w:rsidR="009C12CE" w14:paraId="0F1949B3" w14:textId="77777777" w:rsidTr="00F26CC4">
        <w:tc>
          <w:tcPr>
            <w:tcW w:w="13950" w:type="dxa"/>
            <w:gridSpan w:val="2"/>
          </w:tcPr>
          <w:p w14:paraId="49DF1AF0" w14:textId="5659D2DA" w:rsidR="009C12CE" w:rsidRPr="009C12CE" w:rsidRDefault="009C12CE" w:rsidP="009C12CE">
            <w:pPr>
              <w:jc w:val="center"/>
              <w:rPr>
                <w:lang w:val="en-GB"/>
              </w:rPr>
            </w:pPr>
            <w:r>
              <w:rPr>
                <w:lang w:val="en-GB"/>
              </w:rPr>
              <w:t>All risks in this section will be associated to the transmission of COVID-19. The likelihood and severity of this risk is dependent on local infection rates, close contacts and various other factors. Please ensure this event risk assessment is satisfactory based on your school’s COVID-19 risk assessment.</w:t>
            </w:r>
            <w:r w:rsidR="0020787C">
              <w:rPr>
                <w:lang w:val="en-GB"/>
              </w:rPr>
              <w:t xml:space="preserve"> Risk assessment has been produced whilst referring to government response to COVID-19 spring 2021 which can be found here: </w:t>
            </w:r>
            <w:r w:rsidR="0020787C" w:rsidRPr="0020787C">
              <w:rPr>
                <w:lang w:val="en-GB"/>
              </w:rPr>
              <w:t>https://www.gov.uk/government/publications/covid-19-response-spring-2021/covid-19-response-spring-2021-summary</w:t>
            </w:r>
          </w:p>
        </w:tc>
      </w:tr>
      <w:tr w:rsidR="009C12CE" w14:paraId="4A250B43" w14:textId="77777777" w:rsidTr="009C12CE">
        <w:trPr>
          <w:trHeight w:val="233"/>
        </w:trPr>
        <w:tc>
          <w:tcPr>
            <w:tcW w:w="3823" w:type="dxa"/>
          </w:tcPr>
          <w:p w14:paraId="16936384" w14:textId="1DD3152F" w:rsidR="009C12CE" w:rsidRDefault="009C12CE" w:rsidP="009C12CE">
            <w:pPr>
              <w:jc w:val="center"/>
              <w:rPr>
                <w:lang w:val="en-GB"/>
              </w:rPr>
            </w:pPr>
            <w:r>
              <w:rPr>
                <w:lang w:val="en-GB"/>
              </w:rPr>
              <w:t>Risk area:</w:t>
            </w:r>
          </w:p>
        </w:tc>
        <w:tc>
          <w:tcPr>
            <w:tcW w:w="10127" w:type="dxa"/>
          </w:tcPr>
          <w:p w14:paraId="48784CBF" w14:textId="0F2EFEA2" w:rsidR="009C12CE" w:rsidRDefault="009C12CE" w:rsidP="009C12CE">
            <w:pPr>
              <w:jc w:val="center"/>
              <w:rPr>
                <w:lang w:val="en-GB"/>
              </w:rPr>
            </w:pPr>
            <w:r>
              <w:rPr>
                <w:lang w:val="en-GB"/>
              </w:rPr>
              <w:t>Measures:</w:t>
            </w:r>
          </w:p>
        </w:tc>
      </w:tr>
      <w:tr w:rsidR="009C12CE" w14:paraId="5AC0D7FA" w14:textId="77777777" w:rsidTr="009C12CE">
        <w:trPr>
          <w:trHeight w:val="229"/>
        </w:trPr>
        <w:tc>
          <w:tcPr>
            <w:tcW w:w="3823" w:type="dxa"/>
          </w:tcPr>
          <w:p w14:paraId="5DDD2BB8" w14:textId="1B606EF1" w:rsidR="009C12CE" w:rsidRDefault="009C12CE" w:rsidP="009C12CE">
            <w:pPr>
              <w:jc w:val="center"/>
              <w:rPr>
                <w:lang w:val="en-GB"/>
              </w:rPr>
            </w:pPr>
            <w:r>
              <w:rPr>
                <w:lang w:val="en-GB"/>
              </w:rPr>
              <w:t>Shared use of equipment</w:t>
            </w:r>
          </w:p>
        </w:tc>
        <w:tc>
          <w:tcPr>
            <w:tcW w:w="10127" w:type="dxa"/>
          </w:tcPr>
          <w:p w14:paraId="63A8B8A7" w14:textId="678A4943" w:rsidR="009C12CE" w:rsidRDefault="009C12CE" w:rsidP="009C12CE">
            <w:pPr>
              <w:jc w:val="center"/>
              <w:rPr>
                <w:lang w:val="en-GB"/>
              </w:rPr>
            </w:pPr>
            <w:r>
              <w:rPr>
                <w:lang w:val="en-GB"/>
              </w:rPr>
              <w:t>Equipment which is used by multiple students such as medicine balls will be cleaned with anti-bacterial wipes after each bubble. AVSSP Staff will work with school staff to gain an understanding of when bubbles are changing over and will try to plan the event timetable to ensure bubbles are accessing the course consecutively.</w:t>
            </w:r>
          </w:p>
        </w:tc>
      </w:tr>
      <w:tr w:rsidR="009C12CE" w14:paraId="7DE11F05" w14:textId="77777777" w:rsidTr="009C12CE">
        <w:trPr>
          <w:trHeight w:val="229"/>
        </w:trPr>
        <w:tc>
          <w:tcPr>
            <w:tcW w:w="3823" w:type="dxa"/>
          </w:tcPr>
          <w:p w14:paraId="25F16DA4" w14:textId="4A5665E2" w:rsidR="009C12CE" w:rsidRDefault="009C12CE" w:rsidP="009C12CE">
            <w:pPr>
              <w:jc w:val="center"/>
              <w:rPr>
                <w:lang w:val="en-GB"/>
              </w:rPr>
            </w:pPr>
            <w:r>
              <w:rPr>
                <w:lang w:val="en-GB"/>
              </w:rPr>
              <w:t>Often touched surfaces</w:t>
            </w:r>
          </w:p>
        </w:tc>
        <w:tc>
          <w:tcPr>
            <w:tcW w:w="10127" w:type="dxa"/>
          </w:tcPr>
          <w:p w14:paraId="332A6E95" w14:textId="75F70B4C" w:rsidR="009C12CE" w:rsidRDefault="009C12CE" w:rsidP="009C12CE">
            <w:pPr>
              <w:jc w:val="center"/>
              <w:rPr>
                <w:lang w:val="en-GB"/>
              </w:rPr>
            </w:pPr>
            <w:r>
              <w:rPr>
                <w:lang w:val="en-GB"/>
              </w:rPr>
              <w:t xml:space="preserve">Surfaces which are regularly touched </w:t>
            </w:r>
            <w:r w:rsidR="000D6045">
              <w:rPr>
                <w:lang w:val="en-GB"/>
              </w:rPr>
              <w:t>by all participants including the top of climbing walls, medicine balls, tunnel entrances etc will be cleaned with anti-bacterial wipes between each bubble. Surfaces which are touched by mainly footwear or clothing such as balance beams, tyres, climbing wall edges etc will not be cleaned. Scramble stations such as cargo nets will be cleaned by pouring anti-bacterial soap/water over between each bubble.</w:t>
            </w:r>
          </w:p>
        </w:tc>
      </w:tr>
      <w:tr w:rsidR="009C12CE" w14:paraId="230895D0" w14:textId="77777777" w:rsidTr="009C12CE">
        <w:trPr>
          <w:trHeight w:val="229"/>
        </w:trPr>
        <w:tc>
          <w:tcPr>
            <w:tcW w:w="3823" w:type="dxa"/>
          </w:tcPr>
          <w:p w14:paraId="526B2BDA" w14:textId="0C64789A" w:rsidR="009C12CE" w:rsidRDefault="000D6045" w:rsidP="009C12CE">
            <w:pPr>
              <w:jc w:val="center"/>
              <w:rPr>
                <w:lang w:val="en-GB"/>
              </w:rPr>
            </w:pPr>
            <w:r>
              <w:rPr>
                <w:lang w:val="en-GB"/>
              </w:rPr>
              <w:t>Close contact between AVSSP staff &amp; school staff/students</w:t>
            </w:r>
          </w:p>
        </w:tc>
        <w:tc>
          <w:tcPr>
            <w:tcW w:w="10127" w:type="dxa"/>
          </w:tcPr>
          <w:p w14:paraId="406FFB4D" w14:textId="7FAF52F2" w:rsidR="009C12CE" w:rsidRDefault="000D6045" w:rsidP="009C12CE">
            <w:pPr>
              <w:jc w:val="center"/>
              <w:rPr>
                <w:lang w:val="en-GB"/>
              </w:rPr>
            </w:pPr>
            <w:r>
              <w:rPr>
                <w:lang w:val="en-GB"/>
              </w:rPr>
              <w:t xml:space="preserve">AVSSP staff will socially distance between pupils and other staff at all times. In the event of a child needed first aid or assistance a member of school staff will be expected to assist. For this </w:t>
            </w:r>
            <w:proofErr w:type="gramStart"/>
            <w:r>
              <w:rPr>
                <w:lang w:val="en-GB"/>
              </w:rPr>
              <w:t>reason</w:t>
            </w:r>
            <w:proofErr w:type="gramEnd"/>
            <w:r>
              <w:rPr>
                <w:lang w:val="en-GB"/>
              </w:rPr>
              <w:t xml:space="preserve"> the host school must ensure a member of school staff accompanies each group.</w:t>
            </w:r>
          </w:p>
        </w:tc>
      </w:tr>
      <w:tr w:rsidR="000D6045" w14:paraId="72FFBDD2" w14:textId="77777777" w:rsidTr="009C12CE">
        <w:trPr>
          <w:trHeight w:val="229"/>
        </w:trPr>
        <w:tc>
          <w:tcPr>
            <w:tcW w:w="3823" w:type="dxa"/>
          </w:tcPr>
          <w:p w14:paraId="71D5F515" w14:textId="6D69AC8F" w:rsidR="000D6045" w:rsidRDefault="000D6045" w:rsidP="009C12CE">
            <w:pPr>
              <w:jc w:val="center"/>
              <w:rPr>
                <w:lang w:val="en-GB"/>
              </w:rPr>
            </w:pPr>
            <w:r>
              <w:rPr>
                <w:lang w:val="en-GB"/>
              </w:rPr>
              <w:lastRenderedPageBreak/>
              <w:t>AVSSP staff in indoor spaces</w:t>
            </w:r>
          </w:p>
        </w:tc>
        <w:tc>
          <w:tcPr>
            <w:tcW w:w="10127" w:type="dxa"/>
          </w:tcPr>
          <w:p w14:paraId="38280976" w14:textId="58AFB8D3" w:rsidR="000D6045" w:rsidRDefault="000D6045" w:rsidP="009C12CE">
            <w:pPr>
              <w:jc w:val="center"/>
              <w:rPr>
                <w:lang w:val="en-GB"/>
              </w:rPr>
            </w:pPr>
            <w:r>
              <w:rPr>
                <w:lang w:val="en-GB"/>
              </w:rPr>
              <w:t>AVSSP staff will try where possible to remain outdoors at all times. When there is need to enter the school site (sign in, access, toilet use etc) they will wear a mask at all times and will socially distance from other staff and students.</w:t>
            </w:r>
          </w:p>
        </w:tc>
      </w:tr>
      <w:tr w:rsidR="000D6045" w14:paraId="6FEA87B2" w14:textId="77777777" w:rsidTr="009C12CE">
        <w:trPr>
          <w:trHeight w:val="229"/>
        </w:trPr>
        <w:tc>
          <w:tcPr>
            <w:tcW w:w="3823" w:type="dxa"/>
          </w:tcPr>
          <w:p w14:paraId="3E9B14E0" w14:textId="1EA809EA" w:rsidR="000D6045" w:rsidRDefault="000D6045" w:rsidP="009C12CE">
            <w:pPr>
              <w:jc w:val="center"/>
              <w:rPr>
                <w:lang w:val="en-GB"/>
              </w:rPr>
            </w:pPr>
            <w:r>
              <w:rPr>
                <w:lang w:val="en-GB"/>
              </w:rPr>
              <w:t>Adults using the course</w:t>
            </w:r>
          </w:p>
        </w:tc>
        <w:tc>
          <w:tcPr>
            <w:tcW w:w="10127" w:type="dxa"/>
          </w:tcPr>
          <w:p w14:paraId="13204703" w14:textId="77777777" w:rsidR="000D6045" w:rsidRDefault="000D6045" w:rsidP="009C12CE">
            <w:pPr>
              <w:jc w:val="center"/>
              <w:rPr>
                <w:lang w:val="en-GB"/>
              </w:rPr>
            </w:pPr>
            <w:r>
              <w:rPr>
                <w:lang w:val="en-GB"/>
              </w:rPr>
              <w:t xml:space="preserve">AVSSP will follow government guidance closely on the return of adult recreational sport and exercise. At this point no adults will be permitted to use the course including school staff, AVSSP staff or parents. </w:t>
            </w:r>
          </w:p>
          <w:p w14:paraId="02E1A302" w14:textId="77777777" w:rsidR="000D6045" w:rsidRDefault="000D6045" w:rsidP="000D6045">
            <w:pPr>
              <w:rPr>
                <w:lang w:val="en-GB"/>
              </w:rPr>
            </w:pPr>
            <w:r>
              <w:rPr>
                <w:lang w:val="en-GB"/>
              </w:rPr>
              <w:t>Exceptions:</w:t>
            </w:r>
          </w:p>
          <w:p w14:paraId="1E4DBEA9" w14:textId="77777777" w:rsidR="000D6045" w:rsidRDefault="000D6045" w:rsidP="000D6045">
            <w:pPr>
              <w:pStyle w:val="ListParagraph"/>
              <w:numPr>
                <w:ilvl w:val="0"/>
                <w:numId w:val="1"/>
              </w:numPr>
              <w:rPr>
                <w:lang w:val="en-GB"/>
              </w:rPr>
            </w:pPr>
            <w:r w:rsidRPr="000D6045">
              <w:rPr>
                <w:lang w:val="en-GB"/>
              </w:rPr>
              <w:t>TA’s who are required to support individual students to access the course.</w:t>
            </w:r>
          </w:p>
          <w:p w14:paraId="5E7CAC4A" w14:textId="0DE20DC3" w:rsidR="000D6045" w:rsidRPr="000D6045" w:rsidRDefault="000D6045" w:rsidP="000D6045">
            <w:pPr>
              <w:pStyle w:val="ListParagraph"/>
              <w:numPr>
                <w:ilvl w:val="0"/>
                <w:numId w:val="1"/>
              </w:numPr>
              <w:rPr>
                <w:lang w:val="en-GB"/>
              </w:rPr>
            </w:pPr>
            <w:r>
              <w:rPr>
                <w:lang w:val="en-GB"/>
              </w:rPr>
              <w:t xml:space="preserve">School staff entering the course/an obstacle to assist a student </w:t>
            </w:r>
          </w:p>
        </w:tc>
      </w:tr>
      <w:tr w:rsidR="000D6045" w14:paraId="32D5BC2D" w14:textId="77777777" w:rsidTr="009C12CE">
        <w:trPr>
          <w:trHeight w:val="229"/>
        </w:trPr>
        <w:tc>
          <w:tcPr>
            <w:tcW w:w="3823" w:type="dxa"/>
          </w:tcPr>
          <w:p w14:paraId="290AD885" w14:textId="56AD9E5A" w:rsidR="000D6045" w:rsidRDefault="000D6045" w:rsidP="009C12CE">
            <w:pPr>
              <w:jc w:val="center"/>
              <w:rPr>
                <w:lang w:val="en-GB"/>
              </w:rPr>
            </w:pPr>
            <w:r>
              <w:rPr>
                <w:lang w:val="en-GB"/>
              </w:rPr>
              <w:t>Social distancing</w:t>
            </w:r>
            <w:r w:rsidR="00B06CA1">
              <w:rPr>
                <w:lang w:val="en-GB"/>
              </w:rPr>
              <w:t xml:space="preserve"> amongst students</w:t>
            </w:r>
          </w:p>
        </w:tc>
        <w:tc>
          <w:tcPr>
            <w:tcW w:w="10127" w:type="dxa"/>
          </w:tcPr>
          <w:p w14:paraId="202126AF" w14:textId="7D4D8337" w:rsidR="000D6045" w:rsidRDefault="000D6045" w:rsidP="009C12CE">
            <w:pPr>
              <w:jc w:val="center"/>
              <w:rPr>
                <w:lang w:val="en-GB"/>
              </w:rPr>
            </w:pPr>
            <w:r>
              <w:rPr>
                <w:lang w:val="en-GB"/>
              </w:rPr>
              <w:t xml:space="preserve">AVSSP will encourage </w:t>
            </w:r>
            <w:r w:rsidR="009E5307">
              <w:rPr>
                <w:lang w:val="en-GB"/>
              </w:rPr>
              <w:t xml:space="preserve">all students </w:t>
            </w:r>
            <w:r w:rsidR="00B06CA1">
              <w:rPr>
                <w:lang w:val="en-GB"/>
              </w:rPr>
              <w:t xml:space="preserve">to socially distance where possible whilst using the course. We will also stagger the start to the course to try to ensure the number of students accessing each obstacle is minimised. </w:t>
            </w:r>
          </w:p>
        </w:tc>
      </w:tr>
      <w:tr w:rsidR="00B06CA1" w14:paraId="3E9C5A2E" w14:textId="77777777" w:rsidTr="009C12CE">
        <w:trPr>
          <w:trHeight w:val="229"/>
        </w:trPr>
        <w:tc>
          <w:tcPr>
            <w:tcW w:w="3823" w:type="dxa"/>
          </w:tcPr>
          <w:p w14:paraId="33CA8C91" w14:textId="25A774D1" w:rsidR="00B06CA1" w:rsidRDefault="00B06CA1" w:rsidP="009C12CE">
            <w:pPr>
              <w:jc w:val="center"/>
              <w:rPr>
                <w:lang w:val="en-GB"/>
              </w:rPr>
            </w:pPr>
            <w:r>
              <w:rPr>
                <w:lang w:val="en-GB"/>
              </w:rPr>
              <w:t>Mixing of student/staff bubbles</w:t>
            </w:r>
          </w:p>
        </w:tc>
        <w:tc>
          <w:tcPr>
            <w:tcW w:w="10127" w:type="dxa"/>
          </w:tcPr>
          <w:p w14:paraId="7C7F66EC" w14:textId="40530B43" w:rsidR="00B06CA1" w:rsidRDefault="00B06CA1" w:rsidP="009C12CE">
            <w:pPr>
              <w:jc w:val="center"/>
              <w:rPr>
                <w:lang w:val="en-GB"/>
              </w:rPr>
            </w:pPr>
            <w:r>
              <w:rPr>
                <w:lang w:val="en-GB"/>
              </w:rPr>
              <w:t>AVSSP will encourage schools to limit each session to students and staff from the same ‘bubble’ and will be flexible when planning suitable timetables to ensure this has the chance to take place. Schools are encouraged to refer to their own risk assessments when planning a timetable alongside AVSSP.</w:t>
            </w:r>
          </w:p>
        </w:tc>
      </w:tr>
    </w:tbl>
    <w:p w14:paraId="1BF23EB8" w14:textId="77777777" w:rsidR="009C12CE" w:rsidRPr="00CC5639" w:rsidRDefault="009C12CE">
      <w:pPr>
        <w:rPr>
          <w:lang w:val="en-GB"/>
        </w:rPr>
      </w:pPr>
    </w:p>
    <w:sectPr w:rsidR="009C12CE" w:rsidRPr="00CC5639" w:rsidSect="00CC5639">
      <w:pgSz w:w="16840" w:h="11900"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912DE5"/>
    <w:multiLevelType w:val="hybridMultilevel"/>
    <w:tmpl w:val="D56082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757150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5639"/>
    <w:rsid w:val="00070F3D"/>
    <w:rsid w:val="000B69C0"/>
    <w:rsid w:val="000D6045"/>
    <w:rsid w:val="000E1D80"/>
    <w:rsid w:val="000E1F22"/>
    <w:rsid w:val="001503B0"/>
    <w:rsid w:val="00155F23"/>
    <w:rsid w:val="0020787C"/>
    <w:rsid w:val="00241B26"/>
    <w:rsid w:val="003342A4"/>
    <w:rsid w:val="00340A6F"/>
    <w:rsid w:val="003639AF"/>
    <w:rsid w:val="0044271A"/>
    <w:rsid w:val="004452D1"/>
    <w:rsid w:val="004D7692"/>
    <w:rsid w:val="004E19E4"/>
    <w:rsid w:val="00580EE4"/>
    <w:rsid w:val="005D2A10"/>
    <w:rsid w:val="00664115"/>
    <w:rsid w:val="00755AEA"/>
    <w:rsid w:val="007C0713"/>
    <w:rsid w:val="007E055D"/>
    <w:rsid w:val="00881598"/>
    <w:rsid w:val="008C0E67"/>
    <w:rsid w:val="008C535F"/>
    <w:rsid w:val="00904EA3"/>
    <w:rsid w:val="00935FFD"/>
    <w:rsid w:val="009C12CE"/>
    <w:rsid w:val="009E5307"/>
    <w:rsid w:val="009E5C92"/>
    <w:rsid w:val="00AB5F33"/>
    <w:rsid w:val="00AD22AE"/>
    <w:rsid w:val="00AE5A52"/>
    <w:rsid w:val="00AF060A"/>
    <w:rsid w:val="00B06CA1"/>
    <w:rsid w:val="00B67C6F"/>
    <w:rsid w:val="00B77DBE"/>
    <w:rsid w:val="00CC5639"/>
    <w:rsid w:val="00CF25DA"/>
    <w:rsid w:val="00D31929"/>
    <w:rsid w:val="00D61512"/>
    <w:rsid w:val="00D7288A"/>
    <w:rsid w:val="00DB23C5"/>
    <w:rsid w:val="00E03D0C"/>
    <w:rsid w:val="00E06E25"/>
    <w:rsid w:val="00EA20C5"/>
    <w:rsid w:val="00F1794F"/>
    <w:rsid w:val="00F44764"/>
    <w:rsid w:val="00F81C95"/>
    <w:rsid w:val="00F93011"/>
    <w:rsid w:val="00FE02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D5E656"/>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C56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41B26"/>
    <w:rPr>
      <w:color w:val="0563C1" w:themeColor="hyperlink"/>
      <w:u w:val="single"/>
    </w:rPr>
  </w:style>
  <w:style w:type="paragraph" w:styleId="ListParagraph">
    <w:name w:val="List Paragraph"/>
    <w:basedOn w:val="Normal"/>
    <w:uiPriority w:val="34"/>
    <w:qFormat/>
    <w:rsid w:val="000D60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8</Pages>
  <Words>2386</Words>
  <Characters>13604</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Anna Macluskey</cp:lastModifiedBy>
  <cp:revision>3</cp:revision>
  <cp:lastPrinted>2018-05-22T12:51:00Z</cp:lastPrinted>
  <dcterms:created xsi:type="dcterms:W3CDTF">2021-04-20T12:27:00Z</dcterms:created>
  <dcterms:modified xsi:type="dcterms:W3CDTF">2024-09-09T15:25:00Z</dcterms:modified>
</cp:coreProperties>
</file>